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589" w:rsidRDefault="00293ABE" w:rsidP="005E7589">
      <w:pPr>
        <w:jc w:val="center"/>
        <w:outlineLvl w:val="0"/>
        <w:rPr>
          <w:i/>
          <w:iCs/>
          <w:sz w:val="3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39.4pt;margin-top:0;width:61.5pt;height:60.1pt;z-index:251659264" fillcolor="window">
            <v:imagedata r:id="rId6" o:title=""/>
            <w10:wrap type="square"/>
          </v:shape>
          <o:OLEObject Type="Embed" ProgID="Word.Picture.8" ShapeID="_x0000_s1026" DrawAspect="Content" ObjectID="_1502718016" r:id="rId7"/>
        </w:pict>
      </w:r>
      <w:r w:rsidR="005E7589">
        <w:rPr>
          <w:noProof/>
        </w:rPr>
        <w:drawing>
          <wp:anchor distT="0" distB="0" distL="114300" distR="114300" simplePos="0" relativeHeight="251660288" behindDoc="0" locked="0" layoutInCell="1" allowOverlap="1" wp14:anchorId="7845DBE4" wp14:editId="2B11AC3F">
            <wp:simplePos x="0" y="0"/>
            <wp:positionH relativeFrom="column">
              <wp:posOffset>-289560</wp:posOffset>
            </wp:positionH>
            <wp:positionV relativeFrom="paragraph">
              <wp:posOffset>-3175</wp:posOffset>
            </wp:positionV>
            <wp:extent cx="800100" cy="783590"/>
            <wp:effectExtent l="0" t="0" r="0" b="0"/>
            <wp:wrapSquare wrapText="bothSides"/>
            <wp:docPr id="1" name="Immagine 1" descr="logo graf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grafic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83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7589">
        <w:rPr>
          <w:i/>
          <w:iCs/>
          <w:sz w:val="32"/>
        </w:rPr>
        <w:t>Istituto Istruzione Superiore “Michele Sanmicheli”</w:t>
      </w:r>
    </w:p>
    <w:p w:rsidR="005E7589" w:rsidRPr="00C36E78" w:rsidRDefault="005E7589" w:rsidP="005E7589">
      <w:pPr>
        <w:jc w:val="center"/>
        <w:rPr>
          <w:i/>
          <w:iCs/>
          <w:sz w:val="22"/>
          <w:szCs w:val="22"/>
        </w:rPr>
      </w:pPr>
      <w:r w:rsidRPr="00C36E78">
        <w:rPr>
          <w:i/>
          <w:iCs/>
          <w:sz w:val="22"/>
          <w:szCs w:val="22"/>
        </w:rPr>
        <w:t>Professionale Servizi Socio-Sanitari, Professionale per i  Servizi Commerciali</w:t>
      </w:r>
    </w:p>
    <w:p w:rsidR="005E7589" w:rsidRPr="00C36E78" w:rsidRDefault="005E7589" w:rsidP="005E7589">
      <w:pPr>
        <w:jc w:val="center"/>
        <w:rPr>
          <w:i/>
          <w:iCs/>
          <w:sz w:val="22"/>
          <w:szCs w:val="22"/>
        </w:rPr>
      </w:pPr>
      <w:r w:rsidRPr="00C36E78">
        <w:rPr>
          <w:i/>
          <w:iCs/>
          <w:sz w:val="22"/>
          <w:szCs w:val="22"/>
        </w:rPr>
        <w:t>Professionale Industria e Artigianato Settore Moda</w:t>
      </w:r>
    </w:p>
    <w:p w:rsidR="005E7589" w:rsidRPr="00C36E78" w:rsidRDefault="005E7589" w:rsidP="005E7589">
      <w:pPr>
        <w:spacing w:after="60"/>
        <w:jc w:val="center"/>
        <w:rPr>
          <w:i/>
          <w:iCs/>
          <w:sz w:val="22"/>
          <w:szCs w:val="22"/>
        </w:rPr>
      </w:pPr>
      <w:r w:rsidRPr="00C36E78">
        <w:rPr>
          <w:i/>
          <w:iCs/>
          <w:sz w:val="22"/>
          <w:szCs w:val="22"/>
        </w:rPr>
        <w:t>Istituto Tecnico Attività Sociali</w:t>
      </w:r>
    </w:p>
    <w:p w:rsidR="005E7589" w:rsidRPr="00031250" w:rsidRDefault="005E7589" w:rsidP="005E7589">
      <w:pPr>
        <w:jc w:val="center"/>
        <w:rPr>
          <w:sz w:val="20"/>
          <w:szCs w:val="20"/>
        </w:rPr>
      </w:pPr>
      <w:r w:rsidRPr="00031250">
        <w:rPr>
          <w:sz w:val="20"/>
          <w:szCs w:val="20"/>
        </w:rPr>
        <w:t>Piazza Bernardi, 2 - cap 37129 Verona</w:t>
      </w:r>
    </w:p>
    <w:p w:rsidR="005E7589" w:rsidRPr="00031250" w:rsidRDefault="005E7589" w:rsidP="005E7589">
      <w:pPr>
        <w:jc w:val="center"/>
        <w:rPr>
          <w:sz w:val="20"/>
          <w:szCs w:val="20"/>
        </w:rPr>
      </w:pPr>
      <w:r w:rsidRPr="00031250">
        <w:rPr>
          <w:sz w:val="20"/>
          <w:szCs w:val="20"/>
        </w:rPr>
        <w:t xml:space="preserve">  Tel 0458003721 -  Fax 0458002645  -  C.F. 80017760234</w:t>
      </w:r>
    </w:p>
    <w:p w:rsidR="005E7589" w:rsidRPr="00031250" w:rsidRDefault="005E7589" w:rsidP="005E7589">
      <w:pPr>
        <w:jc w:val="center"/>
        <w:rPr>
          <w:sz w:val="20"/>
          <w:szCs w:val="20"/>
        </w:rPr>
      </w:pPr>
      <w:r w:rsidRPr="00031250">
        <w:rPr>
          <w:sz w:val="20"/>
          <w:szCs w:val="20"/>
        </w:rPr>
        <w:t>Sede succursale Via Selinunte, 68 -  Tel.0454937530 – Fax 0454937531</w:t>
      </w:r>
    </w:p>
    <w:p w:rsidR="005E7589" w:rsidRPr="00001497" w:rsidRDefault="005E7589" w:rsidP="005E7589">
      <w:pPr>
        <w:jc w:val="center"/>
        <w:rPr>
          <w:sz w:val="20"/>
          <w:szCs w:val="20"/>
        </w:rPr>
      </w:pPr>
      <w:r w:rsidRPr="00001497">
        <w:rPr>
          <w:sz w:val="20"/>
          <w:szCs w:val="20"/>
        </w:rPr>
        <w:t>www.sanmicheli.it – ufficio.protocollo@sanmicheli.it - vris009002@pec.sanmicheli.it</w:t>
      </w:r>
    </w:p>
    <w:p w:rsidR="0023089C" w:rsidRPr="0023089C" w:rsidRDefault="0023089C" w:rsidP="00F60D9F">
      <w:pPr>
        <w:suppressAutoHyphens/>
        <w:rPr>
          <w:bCs/>
          <w:lang w:eastAsia="zh-CN"/>
        </w:rPr>
      </w:pPr>
    </w:p>
    <w:p w:rsidR="0023089C" w:rsidRPr="0023089C" w:rsidRDefault="0023089C" w:rsidP="00F60D9F">
      <w:pPr>
        <w:suppressAutoHyphens/>
        <w:rPr>
          <w:bCs/>
          <w:lang w:eastAsia="zh-CN"/>
        </w:rPr>
      </w:pPr>
    </w:p>
    <w:p w:rsidR="00F60D9F" w:rsidRPr="0085110D" w:rsidRDefault="00F60D9F" w:rsidP="005C6C34">
      <w:pPr>
        <w:pStyle w:val="ListParagraph"/>
        <w:numPr>
          <w:ilvl w:val="0"/>
          <w:numId w:val="35"/>
        </w:numPr>
        <w:suppressAutoHyphens/>
        <w:rPr>
          <w:b/>
          <w:sz w:val="28"/>
          <w:lang w:eastAsia="zh-CN"/>
        </w:rPr>
      </w:pPr>
      <w:r w:rsidRPr="0085110D">
        <w:rPr>
          <w:b/>
          <w:sz w:val="28"/>
          <w:lang w:eastAsia="zh-CN"/>
        </w:rPr>
        <w:t>Denominazione del progetto</w:t>
      </w:r>
      <w:r w:rsidR="001716FB" w:rsidRPr="0085110D">
        <w:rPr>
          <w:b/>
          <w:sz w:val="28"/>
          <w:lang w:eastAsia="zh-CN"/>
        </w:rPr>
        <w:t xml:space="preserve"> e descrizione</w:t>
      </w:r>
    </w:p>
    <w:p w:rsidR="001709FB" w:rsidRPr="005C6C34" w:rsidRDefault="001709FB" w:rsidP="001709FB">
      <w:pPr>
        <w:suppressAutoHyphens/>
        <w:ind w:left="360"/>
        <w:rPr>
          <w:b/>
          <w:bCs/>
          <w:sz w:val="16"/>
          <w:szCs w:val="16"/>
          <w:lang w:eastAsia="zh-CN"/>
        </w:rPr>
      </w:pPr>
    </w:p>
    <w:tbl>
      <w:tblPr>
        <w:tblW w:w="0" w:type="auto"/>
        <w:tblInd w:w="-30" w:type="dxa"/>
        <w:tblLayout w:type="fixed"/>
        <w:tblLook w:val="0000" w:firstRow="0" w:lastRow="0" w:firstColumn="0" w:lastColumn="0" w:noHBand="0" w:noVBand="0"/>
      </w:tblPr>
      <w:tblGrid>
        <w:gridCol w:w="10061"/>
      </w:tblGrid>
      <w:tr w:rsidR="00F60D9F" w:rsidRPr="00F60D9F" w:rsidTr="00DF3BD9">
        <w:trPr>
          <w:trHeight w:val="322"/>
        </w:trPr>
        <w:tc>
          <w:tcPr>
            <w:tcW w:w="10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F04" w:rsidRDefault="00970F04" w:rsidP="00970F04">
            <w:pPr>
              <w:suppressAutoHyphens/>
              <w:snapToGrid w:val="0"/>
              <w:rPr>
                <w:sz w:val="22"/>
                <w:szCs w:val="22"/>
                <w:lang w:eastAsia="zh-CN"/>
              </w:rPr>
            </w:pPr>
            <w:r>
              <w:rPr>
                <w:b/>
                <w:sz w:val="28"/>
                <w:szCs w:val="28"/>
                <w:lang w:eastAsia="zh-CN"/>
              </w:rPr>
              <w:t xml:space="preserve">                                                ACCOGLIENZA</w:t>
            </w:r>
            <w:r>
              <w:rPr>
                <w:sz w:val="22"/>
                <w:szCs w:val="22"/>
                <w:lang w:eastAsia="zh-CN"/>
              </w:rPr>
              <w:t xml:space="preserve"> </w:t>
            </w:r>
          </w:p>
          <w:p w:rsidR="00F60D9F" w:rsidRPr="00970F04" w:rsidRDefault="00970F04" w:rsidP="00970F04">
            <w:pPr>
              <w:suppressAutoHyphens/>
              <w:snapToGrid w:val="0"/>
              <w:rPr>
                <w:sz w:val="22"/>
                <w:szCs w:val="22"/>
                <w:lang w:eastAsia="zh-CN"/>
              </w:rPr>
            </w:pPr>
            <w:r>
              <w:rPr>
                <w:b/>
                <w:sz w:val="28"/>
                <w:szCs w:val="28"/>
                <w:lang w:eastAsia="zh-CN"/>
              </w:rPr>
              <w:t xml:space="preserve">      </w:t>
            </w:r>
            <w:r w:rsidR="00476004" w:rsidRPr="0023089C">
              <w:rPr>
                <w:b/>
                <w:sz w:val="28"/>
                <w:szCs w:val="28"/>
                <w:lang w:eastAsia="zh-CN"/>
              </w:rPr>
              <w:t xml:space="preserve">degli </w:t>
            </w:r>
            <w:r w:rsidR="00F60D9F" w:rsidRPr="0023089C">
              <w:rPr>
                <w:b/>
                <w:sz w:val="28"/>
                <w:szCs w:val="28"/>
                <w:lang w:eastAsia="zh-CN"/>
              </w:rPr>
              <w:t xml:space="preserve">Studenti </w:t>
            </w:r>
            <w:r w:rsidR="00350353" w:rsidRPr="0023089C">
              <w:rPr>
                <w:b/>
                <w:sz w:val="28"/>
                <w:szCs w:val="28"/>
                <w:lang w:eastAsia="zh-CN"/>
              </w:rPr>
              <w:t xml:space="preserve">delle </w:t>
            </w:r>
            <w:r w:rsidR="00F60D9F" w:rsidRPr="0023089C">
              <w:rPr>
                <w:b/>
                <w:sz w:val="28"/>
                <w:szCs w:val="28"/>
                <w:lang w:eastAsia="zh-CN"/>
              </w:rPr>
              <w:t xml:space="preserve">classi prime  </w:t>
            </w:r>
            <w:r w:rsidR="00476004" w:rsidRPr="0023089C">
              <w:rPr>
                <w:b/>
                <w:sz w:val="28"/>
                <w:szCs w:val="28"/>
                <w:lang w:eastAsia="zh-CN"/>
              </w:rPr>
              <w:t xml:space="preserve">dell’ </w:t>
            </w:r>
            <w:r w:rsidR="00F60D9F" w:rsidRPr="0023089C">
              <w:rPr>
                <w:b/>
                <w:sz w:val="28"/>
                <w:szCs w:val="28"/>
                <w:lang w:eastAsia="zh-CN"/>
              </w:rPr>
              <w:t>ISTITUTO  “M. SANMICHELI</w:t>
            </w:r>
          </w:p>
          <w:p w:rsidR="00476004" w:rsidRDefault="00476004" w:rsidP="00476004">
            <w:pPr>
              <w:suppressAutoHyphens/>
              <w:snapToGrid w:val="0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 xml:space="preserve">      </w:t>
            </w:r>
          </w:p>
          <w:p w:rsidR="00476004" w:rsidRPr="00D224E8" w:rsidRDefault="001716FB" w:rsidP="00476004">
            <w:pPr>
              <w:suppressAutoHyphens/>
              <w:snapToGrid w:val="0"/>
              <w:rPr>
                <w:lang w:eastAsia="zh-CN"/>
              </w:rPr>
            </w:pPr>
            <w:r w:rsidRPr="009A1CD1">
              <w:rPr>
                <w:lang w:eastAsia="zh-CN"/>
              </w:rPr>
              <w:t xml:space="preserve">Con il termine </w:t>
            </w:r>
            <w:r w:rsidR="00D13ADB" w:rsidRPr="009A1CD1">
              <w:rPr>
                <w:lang w:eastAsia="zh-CN"/>
              </w:rPr>
              <w:t xml:space="preserve"> “accoglienza”, non </w:t>
            </w:r>
            <w:r w:rsidR="00FE1199" w:rsidRPr="009A1CD1">
              <w:rPr>
                <w:lang w:eastAsia="zh-CN"/>
              </w:rPr>
              <w:t xml:space="preserve">ci </w:t>
            </w:r>
            <w:r w:rsidRPr="009A1CD1">
              <w:rPr>
                <w:lang w:eastAsia="zh-CN"/>
              </w:rPr>
              <w:t>si</w:t>
            </w:r>
            <w:r w:rsidR="00D13ADB" w:rsidRPr="009A1CD1">
              <w:rPr>
                <w:lang w:eastAsia="zh-CN"/>
              </w:rPr>
              <w:t xml:space="preserve">  riferi</w:t>
            </w:r>
            <w:r w:rsidR="00FE1199" w:rsidRPr="009A1CD1">
              <w:rPr>
                <w:lang w:eastAsia="zh-CN"/>
              </w:rPr>
              <w:t>sce</w:t>
            </w:r>
            <w:r w:rsidR="00D13ADB" w:rsidRPr="009A1CD1">
              <w:rPr>
                <w:lang w:eastAsia="zh-CN"/>
              </w:rPr>
              <w:t xml:space="preserve"> unicamente ad un fenomeno episodico che interessa i primi  giorni di scuola alle superiori,  ma </w:t>
            </w:r>
            <w:r w:rsidR="00FE1199" w:rsidRPr="009A1CD1">
              <w:rPr>
                <w:lang w:eastAsia="zh-CN"/>
              </w:rPr>
              <w:t xml:space="preserve">piuttosto ad </w:t>
            </w:r>
            <w:r w:rsidR="00650845" w:rsidRPr="009A1CD1">
              <w:rPr>
                <w:lang w:eastAsia="zh-CN"/>
              </w:rPr>
              <w:t xml:space="preserve"> </w:t>
            </w:r>
            <w:r w:rsidR="00D13ADB" w:rsidRPr="009A1CD1">
              <w:rPr>
                <w:lang w:eastAsia="zh-CN"/>
              </w:rPr>
              <w:t xml:space="preserve"> un atteggiamento </w:t>
            </w:r>
            <w:r w:rsidR="00650845" w:rsidRPr="009A1CD1">
              <w:rPr>
                <w:lang w:eastAsia="zh-CN"/>
              </w:rPr>
              <w:t xml:space="preserve">di </w:t>
            </w:r>
            <w:r w:rsidR="00D13ADB" w:rsidRPr="009A1CD1">
              <w:rPr>
                <w:lang w:eastAsia="zh-CN"/>
              </w:rPr>
              <w:t xml:space="preserve">costante  ascolto, integrazione e orientamento </w:t>
            </w:r>
            <w:r w:rsidR="00FE1199" w:rsidRPr="009A1CD1">
              <w:rPr>
                <w:lang w:eastAsia="zh-CN"/>
              </w:rPr>
              <w:t xml:space="preserve">degli alunni </w:t>
            </w:r>
            <w:r w:rsidR="00D13ADB" w:rsidRPr="009A1CD1">
              <w:rPr>
                <w:lang w:eastAsia="zh-CN"/>
              </w:rPr>
              <w:t>che interessa l’intero corso di studi</w:t>
            </w:r>
            <w:r w:rsidR="00650845" w:rsidRPr="009A1CD1">
              <w:rPr>
                <w:lang w:eastAsia="zh-CN"/>
              </w:rPr>
              <w:t>.</w:t>
            </w:r>
          </w:p>
          <w:p w:rsidR="005C6C34" w:rsidRDefault="005C6C34" w:rsidP="00695D49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  <w:p w:rsidR="00695D49" w:rsidRPr="00D224E8" w:rsidRDefault="00863040" w:rsidP="00695D49">
            <w:pPr>
              <w:spacing w:after="200" w:line="276" w:lineRule="auto"/>
              <w:rPr>
                <w:rFonts w:eastAsiaTheme="minorHAnsi"/>
                <w:i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“ </w:t>
            </w:r>
            <w:r>
              <w:rPr>
                <w:rFonts w:eastAsiaTheme="minorHAnsi"/>
                <w:i/>
                <w:lang w:eastAsia="en-US"/>
              </w:rPr>
              <w:t xml:space="preserve">La scuola –, </w:t>
            </w:r>
            <w:r>
              <w:rPr>
                <w:rFonts w:eastAsiaTheme="minorHAnsi"/>
                <w:lang w:eastAsia="en-US"/>
              </w:rPr>
              <w:t xml:space="preserve">come precisa </w:t>
            </w:r>
            <w:r w:rsidR="00695D49" w:rsidRPr="00695D49">
              <w:rPr>
                <w:rFonts w:eastAsiaTheme="minorHAnsi"/>
                <w:lang w:eastAsia="en-US"/>
              </w:rPr>
              <w:t xml:space="preserve">l’art. 2, comma 8, dello Statuto degli Studenti e delle Studentesse (luglio1998) </w:t>
            </w:r>
            <w:r w:rsidR="00695D49" w:rsidRPr="00D224E8">
              <w:rPr>
                <w:rFonts w:eastAsiaTheme="minorHAnsi"/>
                <w:i/>
                <w:lang w:eastAsia="en-US"/>
              </w:rPr>
              <w:t xml:space="preserve"> </w:t>
            </w:r>
            <w:r w:rsidR="008D6965">
              <w:rPr>
                <w:rFonts w:eastAsiaTheme="minorHAnsi"/>
                <w:i/>
                <w:lang w:eastAsia="en-US"/>
              </w:rPr>
              <w:t>-</w:t>
            </w:r>
            <w:r w:rsidR="00695D49" w:rsidRPr="00D224E8">
              <w:rPr>
                <w:rFonts w:eastAsiaTheme="minorHAnsi"/>
                <w:i/>
                <w:lang w:eastAsia="en-US"/>
              </w:rPr>
              <w:t>si impegna a p</w:t>
            </w:r>
            <w:r w:rsidR="00495791">
              <w:rPr>
                <w:rFonts w:eastAsiaTheme="minorHAnsi"/>
                <w:i/>
                <w:lang w:eastAsia="en-US"/>
              </w:rPr>
              <w:t>orre progressivamente in essere le</w:t>
            </w:r>
            <w:r w:rsidR="00695D49" w:rsidRPr="00D224E8">
              <w:rPr>
                <w:rFonts w:eastAsiaTheme="minorHAnsi"/>
                <w:i/>
                <w:lang w:eastAsia="en-US"/>
              </w:rPr>
              <w:t xml:space="preserve"> condizioni per assicurare:  un ambiente favorevole alla crescita integrale delle persone e un servizio educativo e didattico di qualità</w:t>
            </w:r>
            <w:r w:rsidR="00D224E8">
              <w:rPr>
                <w:rFonts w:eastAsiaTheme="minorHAnsi"/>
                <w:i/>
                <w:lang w:eastAsia="en-US"/>
              </w:rPr>
              <w:t>;</w:t>
            </w:r>
            <w:r w:rsidR="00695D49" w:rsidRPr="00D224E8">
              <w:rPr>
                <w:rFonts w:eastAsiaTheme="minorHAnsi"/>
                <w:i/>
                <w:lang w:eastAsia="en-US"/>
              </w:rPr>
              <w:t xml:space="preserve"> offerte formative aggiuntive e integrative anche mediante il sostegno di iniziative liberamente assunte dagli studenti e dalle loro associazioni</w:t>
            </w:r>
            <w:r w:rsidR="00D224E8">
              <w:rPr>
                <w:rFonts w:eastAsiaTheme="minorHAnsi"/>
                <w:i/>
                <w:lang w:eastAsia="en-US"/>
              </w:rPr>
              <w:t>;</w:t>
            </w:r>
            <w:r w:rsidR="00695D49" w:rsidRPr="00D224E8">
              <w:rPr>
                <w:rFonts w:eastAsiaTheme="minorHAnsi"/>
                <w:i/>
                <w:lang w:eastAsia="en-US"/>
              </w:rPr>
              <w:t xml:space="preserve"> iniziative concrete per il recupero di situazioni di ritardo e di svantaggio nonché per la prevenzione e il recupero della dispersione scolastica”.</w:t>
            </w:r>
            <w:r w:rsidR="00695D49" w:rsidRPr="00D224E8">
              <w:rPr>
                <w:rFonts w:asciiTheme="minorHAnsi" w:eastAsiaTheme="minorHAnsi" w:hAnsiTheme="minorHAnsi" w:cstheme="minorBidi"/>
                <w:i/>
                <w:sz w:val="22"/>
                <w:szCs w:val="22"/>
                <w:lang w:eastAsia="en-US"/>
              </w:rPr>
              <w:t xml:space="preserve"> </w:t>
            </w:r>
          </w:p>
          <w:p w:rsidR="001716FB" w:rsidRDefault="00650845" w:rsidP="00476004">
            <w:pPr>
              <w:suppressAutoHyphens/>
              <w:snapToGrid w:val="0"/>
              <w:rPr>
                <w:lang w:eastAsia="zh-CN"/>
              </w:rPr>
            </w:pPr>
            <w:r w:rsidRPr="00D224E8">
              <w:rPr>
                <w:lang w:eastAsia="zh-CN"/>
              </w:rPr>
              <w:t xml:space="preserve">Il progetto di accoglienza, come  momento privilegiato destinato agli alunni delle classi prime,  si inserisce </w:t>
            </w:r>
            <w:r w:rsidR="00A0765E">
              <w:rPr>
                <w:lang w:eastAsia="zh-CN"/>
              </w:rPr>
              <w:t xml:space="preserve">dunque </w:t>
            </w:r>
            <w:r w:rsidRPr="00D224E8">
              <w:rPr>
                <w:lang w:eastAsia="zh-CN"/>
              </w:rPr>
              <w:t xml:space="preserve"> naturalmente</w:t>
            </w:r>
            <w:r w:rsidR="00A0765E">
              <w:rPr>
                <w:lang w:eastAsia="zh-CN"/>
              </w:rPr>
              <w:t>,</w:t>
            </w:r>
            <w:r w:rsidRPr="00D224E8">
              <w:rPr>
                <w:lang w:eastAsia="zh-CN"/>
              </w:rPr>
              <w:t xml:space="preserve">  in un progetto educativo più ampio </w:t>
            </w:r>
            <w:r w:rsidR="001716FB" w:rsidRPr="00D224E8">
              <w:rPr>
                <w:lang w:eastAsia="zh-CN"/>
              </w:rPr>
              <w:t>c</w:t>
            </w:r>
            <w:r w:rsidRPr="00D224E8">
              <w:rPr>
                <w:lang w:eastAsia="zh-CN"/>
              </w:rPr>
              <w:t xml:space="preserve">he si propone in tutti </w:t>
            </w:r>
            <w:r w:rsidR="001716FB" w:rsidRPr="00D224E8">
              <w:rPr>
                <w:lang w:eastAsia="zh-CN"/>
              </w:rPr>
              <w:t>i modi di prevenire il disagio, l’insuccesso e l’abbandono scolastici favorendo l’integrazione,</w:t>
            </w:r>
            <w:r w:rsidR="0047306B">
              <w:rPr>
                <w:lang w:eastAsia="zh-CN"/>
              </w:rPr>
              <w:t xml:space="preserve"> il coinvolgimento, </w:t>
            </w:r>
            <w:r w:rsidR="001716FB" w:rsidRPr="00D224E8">
              <w:rPr>
                <w:lang w:eastAsia="zh-CN"/>
              </w:rPr>
              <w:t xml:space="preserve"> la responsabilizzazione, la conoscenza, </w:t>
            </w:r>
            <w:r w:rsidR="0047306B">
              <w:rPr>
                <w:lang w:eastAsia="zh-CN"/>
              </w:rPr>
              <w:t>il rispetto delle regole per poter</w:t>
            </w:r>
            <w:r w:rsidR="001716FB" w:rsidRPr="00D224E8">
              <w:rPr>
                <w:lang w:eastAsia="zh-CN"/>
              </w:rPr>
              <w:t xml:space="preserve"> “stare bene” a scuola</w:t>
            </w:r>
            <w:r w:rsidR="0047306B">
              <w:rPr>
                <w:lang w:eastAsia="zh-CN"/>
              </w:rPr>
              <w:t>.</w:t>
            </w:r>
            <w:r w:rsidR="00FE1199" w:rsidRPr="00D224E8">
              <w:rPr>
                <w:lang w:eastAsia="zh-CN"/>
              </w:rPr>
              <w:t xml:space="preserve"> </w:t>
            </w:r>
          </w:p>
          <w:p w:rsidR="00E443C1" w:rsidRDefault="00E443C1" w:rsidP="00476004">
            <w:pPr>
              <w:suppressAutoHyphens/>
              <w:snapToGrid w:val="0"/>
              <w:rPr>
                <w:lang w:eastAsia="zh-CN"/>
              </w:rPr>
            </w:pPr>
          </w:p>
          <w:p w:rsidR="00E443C1" w:rsidRDefault="00E443C1" w:rsidP="00476004">
            <w:pPr>
              <w:suppressAutoHyphens/>
              <w:snapToGrid w:val="0"/>
              <w:rPr>
                <w:lang w:eastAsia="zh-CN"/>
              </w:rPr>
            </w:pPr>
            <w:r>
              <w:rPr>
                <w:lang w:eastAsia="zh-CN"/>
              </w:rPr>
              <w:t>Si comprende infatti come l’insegnamento oggi non possa più essere</w:t>
            </w:r>
            <w:r w:rsidR="00CF2C34">
              <w:rPr>
                <w:lang w:eastAsia="zh-CN"/>
              </w:rPr>
              <w:t xml:space="preserve"> finalizzato</w:t>
            </w:r>
            <w:r w:rsidR="00307CC6">
              <w:rPr>
                <w:lang w:eastAsia="zh-CN"/>
              </w:rPr>
              <w:t xml:space="preserve"> alla sola trasmissione di saper</w:t>
            </w:r>
            <w:r w:rsidR="0013689C">
              <w:rPr>
                <w:lang w:eastAsia="zh-CN"/>
              </w:rPr>
              <w:t>i</w:t>
            </w:r>
            <w:r w:rsidR="00307CC6">
              <w:rPr>
                <w:lang w:eastAsia="zh-CN"/>
              </w:rPr>
              <w:t xml:space="preserve"> o al</w:t>
            </w:r>
            <w:r w:rsidR="00CF2C34">
              <w:rPr>
                <w:lang w:eastAsia="zh-CN"/>
              </w:rPr>
              <w:t xml:space="preserve"> solo  </w:t>
            </w:r>
            <w:r>
              <w:rPr>
                <w:lang w:eastAsia="zh-CN"/>
              </w:rPr>
              <w:t>raggiungimen</w:t>
            </w:r>
            <w:r w:rsidR="00307CC6">
              <w:rPr>
                <w:lang w:eastAsia="zh-CN"/>
              </w:rPr>
              <w:t>to di competenze individuali e</w:t>
            </w:r>
            <w:r>
              <w:rPr>
                <w:lang w:eastAsia="zh-CN"/>
              </w:rPr>
              <w:t xml:space="preserve"> competitive; servono infatti</w:t>
            </w:r>
            <w:r w:rsidR="00307CC6">
              <w:rPr>
                <w:lang w:eastAsia="zh-CN"/>
              </w:rPr>
              <w:t xml:space="preserve"> a</w:t>
            </w:r>
            <w:r>
              <w:rPr>
                <w:lang w:eastAsia="zh-CN"/>
              </w:rPr>
              <w:t>lla nostra società</w:t>
            </w:r>
            <w:r w:rsidR="00307CC6">
              <w:rPr>
                <w:lang w:eastAsia="zh-CN"/>
              </w:rPr>
              <w:t xml:space="preserve">, </w:t>
            </w:r>
            <w:r>
              <w:rPr>
                <w:lang w:eastAsia="zh-CN"/>
              </w:rPr>
              <w:t xml:space="preserve"> adulti che abbiano primariamente competenze “sociali”, che siano cioè in grado di </w:t>
            </w:r>
            <w:r w:rsidR="00087CCA">
              <w:rPr>
                <w:lang w:eastAsia="zh-CN"/>
              </w:rPr>
              <w:t>viv</w:t>
            </w:r>
            <w:r>
              <w:rPr>
                <w:lang w:eastAsia="zh-CN"/>
              </w:rPr>
              <w:t>ere un’interdipendenza positiva</w:t>
            </w:r>
            <w:r w:rsidR="00CF2C34">
              <w:rPr>
                <w:lang w:eastAsia="zh-CN"/>
              </w:rPr>
              <w:t>,</w:t>
            </w:r>
            <w:r>
              <w:rPr>
                <w:lang w:eastAsia="zh-CN"/>
              </w:rPr>
              <w:t xml:space="preserve"> </w:t>
            </w:r>
            <w:r w:rsidR="00307CC6">
              <w:rPr>
                <w:lang w:eastAsia="zh-CN"/>
              </w:rPr>
              <w:t>che porti</w:t>
            </w:r>
            <w:r w:rsidR="00CF2C34">
              <w:rPr>
                <w:lang w:eastAsia="zh-CN"/>
              </w:rPr>
              <w:t xml:space="preserve"> naturalmente </w:t>
            </w:r>
            <w:r>
              <w:rPr>
                <w:lang w:eastAsia="zh-CN"/>
              </w:rPr>
              <w:t xml:space="preserve"> </w:t>
            </w:r>
            <w:r w:rsidR="00307CC6">
              <w:rPr>
                <w:lang w:eastAsia="zh-CN"/>
              </w:rPr>
              <w:t>al</w:t>
            </w:r>
            <w:r>
              <w:rPr>
                <w:lang w:eastAsia="zh-CN"/>
              </w:rPr>
              <w:t>la condivisione de</w:t>
            </w:r>
            <w:r w:rsidR="00307CC6">
              <w:rPr>
                <w:lang w:eastAsia="zh-CN"/>
              </w:rPr>
              <w:t>lle conoscenze acquisite</w:t>
            </w:r>
            <w:r>
              <w:rPr>
                <w:lang w:eastAsia="zh-CN"/>
              </w:rPr>
              <w:t>.</w:t>
            </w:r>
          </w:p>
          <w:p w:rsidR="00495791" w:rsidRDefault="00495791" w:rsidP="00476004">
            <w:pPr>
              <w:suppressAutoHyphens/>
              <w:snapToGrid w:val="0"/>
              <w:rPr>
                <w:lang w:eastAsia="zh-CN"/>
              </w:rPr>
            </w:pPr>
          </w:p>
          <w:p w:rsidR="00495791" w:rsidRDefault="00495791" w:rsidP="00476004">
            <w:pPr>
              <w:suppressAutoHyphens/>
              <w:snapToGrid w:val="0"/>
              <w:rPr>
                <w:lang w:eastAsia="zh-CN"/>
              </w:rPr>
            </w:pPr>
            <w:r>
              <w:rPr>
                <w:lang w:eastAsia="zh-CN"/>
              </w:rPr>
              <w:t xml:space="preserve">Accogliere gli alunni all’ingresso della scuola superiore significa perciò impostare un </w:t>
            </w:r>
            <w:r w:rsidRPr="009A1CD1">
              <w:rPr>
                <w:lang w:eastAsia="zh-CN"/>
              </w:rPr>
              <w:t xml:space="preserve">progetto educativo importante </w:t>
            </w:r>
            <w:r w:rsidR="00E96BDC" w:rsidRPr="009A1CD1">
              <w:rPr>
                <w:lang w:eastAsia="zh-CN"/>
              </w:rPr>
              <w:t xml:space="preserve">e coinvolgente </w:t>
            </w:r>
            <w:r w:rsidRPr="009A1CD1">
              <w:rPr>
                <w:lang w:eastAsia="zh-CN"/>
              </w:rPr>
              <w:t xml:space="preserve">sotto ogni aspetto e renderlo accessibile in termini chiari </w:t>
            </w:r>
            <w:r w:rsidR="00087CCA" w:rsidRPr="009A1CD1">
              <w:rPr>
                <w:lang w:eastAsia="zh-CN"/>
              </w:rPr>
              <w:t xml:space="preserve">perché possa essere consapevolmente </w:t>
            </w:r>
            <w:r w:rsidR="008406E0" w:rsidRPr="009A1CD1">
              <w:rPr>
                <w:lang w:eastAsia="zh-CN"/>
              </w:rPr>
              <w:t>accettato</w:t>
            </w:r>
            <w:r w:rsidR="00E96BDC" w:rsidRPr="009A1CD1">
              <w:rPr>
                <w:lang w:eastAsia="zh-CN"/>
              </w:rPr>
              <w:t xml:space="preserve"> e sottoscritto.</w:t>
            </w:r>
            <w:r w:rsidR="00E96BDC">
              <w:rPr>
                <w:lang w:eastAsia="zh-CN"/>
              </w:rPr>
              <w:t xml:space="preserve"> </w:t>
            </w:r>
          </w:p>
          <w:p w:rsidR="00087CCA" w:rsidRDefault="00087CCA" w:rsidP="00476004">
            <w:pPr>
              <w:suppressAutoHyphens/>
              <w:snapToGrid w:val="0"/>
              <w:rPr>
                <w:lang w:eastAsia="zh-CN"/>
              </w:rPr>
            </w:pPr>
          </w:p>
          <w:p w:rsidR="005C6C34" w:rsidRDefault="005C6C34" w:rsidP="00476004">
            <w:pPr>
              <w:suppressAutoHyphens/>
              <w:snapToGrid w:val="0"/>
              <w:rPr>
                <w:lang w:eastAsia="zh-CN"/>
              </w:rPr>
            </w:pPr>
          </w:p>
          <w:p w:rsidR="00794815" w:rsidRDefault="00794815" w:rsidP="00087CCA">
            <w:pPr>
              <w:suppressAutoHyphens/>
              <w:snapToGrid w:val="0"/>
              <w:rPr>
                <w:lang w:eastAsia="zh-CN"/>
              </w:rPr>
            </w:pPr>
          </w:p>
          <w:p w:rsidR="00F60D9F" w:rsidRPr="009A1CD1" w:rsidRDefault="00087CCA" w:rsidP="00087CCA">
            <w:pPr>
              <w:suppressAutoHyphens/>
              <w:snapToGrid w:val="0"/>
              <w:rPr>
                <w:lang w:eastAsia="zh-CN"/>
              </w:rPr>
            </w:pPr>
            <w:r w:rsidRPr="009A1CD1">
              <w:rPr>
                <w:lang w:eastAsia="zh-CN"/>
              </w:rPr>
              <w:t>Concretamente, nel nostro Istituto, educare significa anche trasformare gli alunni da possibili “spettatori” o “disturbatori” in “protagonisti” del progetto educativo che li vede coinvolti.</w:t>
            </w:r>
          </w:p>
          <w:p w:rsidR="00087CCA" w:rsidRPr="009A1CD1" w:rsidRDefault="00087CCA" w:rsidP="00087CCA">
            <w:pPr>
              <w:suppressAutoHyphens/>
              <w:snapToGrid w:val="0"/>
              <w:rPr>
                <w:sz w:val="16"/>
                <w:szCs w:val="16"/>
                <w:lang w:eastAsia="zh-CN"/>
              </w:rPr>
            </w:pPr>
          </w:p>
          <w:p w:rsidR="00E96BDC" w:rsidRPr="0085110D" w:rsidRDefault="00087CCA" w:rsidP="005C6C34">
            <w:pPr>
              <w:pStyle w:val="ListParagraph"/>
              <w:numPr>
                <w:ilvl w:val="0"/>
                <w:numId w:val="37"/>
              </w:numPr>
              <w:suppressAutoHyphens/>
              <w:snapToGrid w:val="0"/>
              <w:rPr>
                <w:b/>
                <w:i/>
                <w:lang w:eastAsia="zh-CN"/>
              </w:rPr>
            </w:pPr>
            <w:r w:rsidRPr="009A1CD1">
              <w:rPr>
                <w:lang w:eastAsia="zh-CN"/>
              </w:rPr>
              <w:t xml:space="preserve">La </w:t>
            </w:r>
            <w:r w:rsidR="00735901" w:rsidRPr="009A1CD1">
              <w:rPr>
                <w:lang w:eastAsia="zh-CN"/>
              </w:rPr>
              <w:t xml:space="preserve">parola-chiave </w:t>
            </w:r>
            <w:r w:rsidRPr="009A1CD1">
              <w:rPr>
                <w:lang w:eastAsia="zh-CN"/>
              </w:rPr>
              <w:t xml:space="preserve">è </w:t>
            </w:r>
            <w:r w:rsidR="00E96BDC" w:rsidRPr="009A1CD1">
              <w:rPr>
                <w:lang w:eastAsia="zh-CN"/>
              </w:rPr>
              <w:t xml:space="preserve"> </w:t>
            </w:r>
            <w:r w:rsidR="00E96BDC" w:rsidRPr="0085110D">
              <w:rPr>
                <w:b/>
                <w:i/>
                <w:lang w:eastAsia="zh-CN"/>
              </w:rPr>
              <w:t>RESPONSABILITA’</w:t>
            </w:r>
            <w:r w:rsidR="00735901" w:rsidRPr="0085110D">
              <w:rPr>
                <w:b/>
                <w:lang w:eastAsia="zh-CN"/>
              </w:rPr>
              <w:t xml:space="preserve"> </w:t>
            </w:r>
            <w:r w:rsidR="00DE4E0B" w:rsidRPr="009A1CD1">
              <w:rPr>
                <w:lang w:eastAsia="zh-CN"/>
              </w:rPr>
              <w:t xml:space="preserve">da </w:t>
            </w:r>
            <w:r w:rsidR="00735901" w:rsidRPr="009A1CD1">
              <w:rPr>
                <w:lang w:eastAsia="zh-CN"/>
              </w:rPr>
              <w:t>declina</w:t>
            </w:r>
            <w:r w:rsidR="00DE4E0B" w:rsidRPr="009A1CD1">
              <w:rPr>
                <w:lang w:eastAsia="zh-CN"/>
              </w:rPr>
              <w:t>rsi</w:t>
            </w:r>
            <w:r w:rsidR="00735901" w:rsidRPr="009A1CD1">
              <w:rPr>
                <w:lang w:eastAsia="zh-CN"/>
              </w:rPr>
              <w:t xml:space="preserve"> in </w:t>
            </w:r>
            <w:r w:rsidR="00735901" w:rsidRPr="0085110D">
              <w:rPr>
                <w:b/>
                <w:i/>
                <w:lang w:eastAsia="zh-CN"/>
              </w:rPr>
              <w:t>CORRESPONSABILITA</w:t>
            </w:r>
            <w:r w:rsidR="00735901" w:rsidRPr="0085110D">
              <w:rPr>
                <w:b/>
                <w:lang w:eastAsia="zh-CN"/>
              </w:rPr>
              <w:t xml:space="preserve">’ </w:t>
            </w:r>
            <w:r w:rsidR="004F6331" w:rsidRPr="0085110D">
              <w:rPr>
                <w:b/>
                <w:lang w:eastAsia="zh-CN"/>
              </w:rPr>
              <w:t xml:space="preserve"> </w:t>
            </w:r>
          </w:p>
          <w:p w:rsidR="00735901" w:rsidRPr="00735901" w:rsidRDefault="00735901" w:rsidP="00735901">
            <w:pPr>
              <w:pStyle w:val="ListParagraph"/>
              <w:suppressAutoHyphens/>
              <w:snapToGrid w:val="0"/>
              <w:rPr>
                <w:lang w:eastAsia="zh-CN"/>
              </w:rPr>
            </w:pPr>
            <w:r w:rsidRPr="009A1CD1">
              <w:rPr>
                <w:lang w:eastAsia="zh-CN"/>
              </w:rPr>
              <w:t>(Qualcuno ha detto: “</w:t>
            </w:r>
            <w:r w:rsidRPr="009A1CD1">
              <w:rPr>
                <w:i/>
                <w:lang w:eastAsia="zh-CN"/>
              </w:rPr>
              <w:t>Se vogliamo che i ragazzi si responsabilizzano e si comportino da adulti, affidiamo loro responsabilità e trattiamoli da adulti”</w:t>
            </w:r>
            <w:r w:rsidRPr="009A1CD1">
              <w:rPr>
                <w:lang w:eastAsia="zh-CN"/>
              </w:rPr>
              <w:t>)</w:t>
            </w:r>
          </w:p>
          <w:p w:rsidR="00087CCA" w:rsidRPr="00F60D9F" w:rsidRDefault="00087CCA" w:rsidP="00087CCA">
            <w:pPr>
              <w:suppressAutoHyphens/>
              <w:snapToGrid w:val="0"/>
              <w:rPr>
                <w:sz w:val="22"/>
                <w:szCs w:val="22"/>
                <w:lang w:eastAsia="zh-CN"/>
              </w:rPr>
            </w:pPr>
          </w:p>
        </w:tc>
      </w:tr>
    </w:tbl>
    <w:p w:rsidR="00D224E8" w:rsidRPr="005C6C34" w:rsidRDefault="00495791" w:rsidP="00F60D9F">
      <w:pPr>
        <w:suppressAutoHyphens/>
        <w:rPr>
          <w:sz w:val="32"/>
          <w:szCs w:val="32"/>
          <w:lang w:eastAsia="zh-CN"/>
        </w:rPr>
      </w:pPr>
      <w:r w:rsidRPr="005C6C34">
        <w:rPr>
          <w:sz w:val="32"/>
          <w:szCs w:val="32"/>
          <w:lang w:eastAsia="zh-CN"/>
        </w:rPr>
        <w:t xml:space="preserve"> </w:t>
      </w:r>
    </w:p>
    <w:p w:rsidR="00F60D9F" w:rsidRPr="0085110D" w:rsidRDefault="00F60D9F" w:rsidP="005C6C34">
      <w:pPr>
        <w:pStyle w:val="ListParagraph"/>
        <w:numPr>
          <w:ilvl w:val="0"/>
          <w:numId w:val="35"/>
        </w:numPr>
        <w:suppressAutoHyphens/>
        <w:rPr>
          <w:b/>
          <w:sz w:val="28"/>
          <w:lang w:eastAsia="zh-CN"/>
        </w:rPr>
      </w:pPr>
      <w:r w:rsidRPr="0085110D">
        <w:rPr>
          <w:b/>
          <w:sz w:val="28"/>
          <w:lang w:eastAsia="zh-CN"/>
        </w:rPr>
        <w:lastRenderedPageBreak/>
        <w:t>Responsabile del progetto</w:t>
      </w:r>
    </w:p>
    <w:p w:rsidR="005C6C34" w:rsidRPr="005C6C34" w:rsidRDefault="005C6C34" w:rsidP="005C6C34">
      <w:pPr>
        <w:suppressAutoHyphens/>
        <w:rPr>
          <w:sz w:val="16"/>
          <w:szCs w:val="16"/>
          <w:lang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78"/>
      </w:tblGrid>
      <w:tr w:rsidR="00BE386D" w:rsidTr="00BE386D">
        <w:tc>
          <w:tcPr>
            <w:tcW w:w="9778" w:type="dxa"/>
          </w:tcPr>
          <w:p w:rsidR="00BE386D" w:rsidRPr="0023089C" w:rsidRDefault="00BE386D" w:rsidP="00F60D9F">
            <w:pPr>
              <w:suppressAutoHyphens/>
              <w:rPr>
                <w:lang w:eastAsia="zh-CN"/>
              </w:rPr>
            </w:pPr>
            <w:r w:rsidRPr="0023089C">
              <w:rPr>
                <w:lang w:eastAsia="zh-CN"/>
              </w:rPr>
              <w:t>D’Urso Anna</w:t>
            </w:r>
          </w:p>
        </w:tc>
      </w:tr>
    </w:tbl>
    <w:p w:rsidR="00BE386D" w:rsidRPr="005C6C34" w:rsidRDefault="00BE386D" w:rsidP="00F60D9F">
      <w:pPr>
        <w:suppressAutoHyphens/>
        <w:rPr>
          <w:sz w:val="32"/>
          <w:szCs w:val="32"/>
          <w:lang w:eastAsia="zh-CN"/>
        </w:rPr>
      </w:pPr>
    </w:p>
    <w:p w:rsidR="00F60D9F" w:rsidRPr="0085110D" w:rsidRDefault="00F60D9F" w:rsidP="005C6C34">
      <w:pPr>
        <w:pStyle w:val="ListParagraph"/>
        <w:numPr>
          <w:ilvl w:val="0"/>
          <w:numId w:val="35"/>
        </w:numPr>
        <w:suppressAutoHyphens/>
        <w:rPr>
          <w:b/>
          <w:sz w:val="28"/>
          <w:lang w:eastAsia="zh-CN"/>
        </w:rPr>
      </w:pPr>
      <w:r w:rsidRPr="0085110D">
        <w:rPr>
          <w:b/>
          <w:sz w:val="28"/>
          <w:lang w:eastAsia="zh-CN"/>
        </w:rPr>
        <w:t>Destinatari</w:t>
      </w:r>
    </w:p>
    <w:p w:rsidR="005C6C34" w:rsidRPr="005C6C34" w:rsidRDefault="005C6C34" w:rsidP="005C6C34">
      <w:pPr>
        <w:suppressAutoHyphens/>
        <w:rPr>
          <w:sz w:val="16"/>
          <w:szCs w:val="16"/>
          <w:lang w:eastAsia="zh-CN"/>
        </w:rPr>
      </w:pPr>
    </w:p>
    <w:tbl>
      <w:tblPr>
        <w:tblW w:w="0" w:type="auto"/>
        <w:tblInd w:w="-30" w:type="dxa"/>
        <w:tblLayout w:type="fixed"/>
        <w:tblLook w:val="0000" w:firstRow="0" w:lastRow="0" w:firstColumn="0" w:lastColumn="0" w:noHBand="0" w:noVBand="0"/>
      </w:tblPr>
      <w:tblGrid>
        <w:gridCol w:w="10061"/>
      </w:tblGrid>
      <w:tr w:rsidR="00F60D9F" w:rsidRPr="00D224E8" w:rsidTr="00DF3BD9">
        <w:trPr>
          <w:trHeight w:val="322"/>
        </w:trPr>
        <w:tc>
          <w:tcPr>
            <w:tcW w:w="10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0D9F" w:rsidRPr="00D224E8" w:rsidRDefault="00F60D9F" w:rsidP="00BE386D">
            <w:pPr>
              <w:suppressAutoHyphens/>
              <w:snapToGrid w:val="0"/>
              <w:rPr>
                <w:lang w:eastAsia="zh-CN"/>
              </w:rPr>
            </w:pPr>
            <w:r w:rsidRPr="00D224E8">
              <w:rPr>
                <w:lang w:eastAsia="zh-CN"/>
              </w:rPr>
              <w:t xml:space="preserve">  </w:t>
            </w:r>
            <w:r w:rsidR="00FE0B4C" w:rsidRPr="00D224E8">
              <w:rPr>
                <w:lang w:eastAsia="zh-CN"/>
              </w:rPr>
              <w:t>Gli s</w:t>
            </w:r>
            <w:r w:rsidRPr="00D224E8">
              <w:rPr>
                <w:lang w:eastAsia="zh-CN"/>
              </w:rPr>
              <w:t>tudenti di</w:t>
            </w:r>
            <w:r w:rsidR="00FE0B4C" w:rsidRPr="00D224E8">
              <w:rPr>
                <w:lang w:eastAsia="zh-CN"/>
              </w:rPr>
              <w:t xml:space="preserve"> tutte le</w:t>
            </w:r>
            <w:r w:rsidRPr="00D224E8">
              <w:rPr>
                <w:lang w:eastAsia="zh-CN"/>
              </w:rPr>
              <w:t xml:space="preserve"> class</w:t>
            </w:r>
            <w:r w:rsidR="00FE0B4C" w:rsidRPr="00D224E8">
              <w:rPr>
                <w:lang w:eastAsia="zh-CN"/>
              </w:rPr>
              <w:t>i</w:t>
            </w:r>
            <w:r w:rsidRPr="00D224E8">
              <w:rPr>
                <w:lang w:eastAsia="zh-CN"/>
              </w:rPr>
              <w:t xml:space="preserve"> prim</w:t>
            </w:r>
            <w:r w:rsidR="00A0765E">
              <w:rPr>
                <w:lang w:eastAsia="zh-CN"/>
              </w:rPr>
              <w:t>e dell’Is</w:t>
            </w:r>
            <w:r w:rsidR="00FE0B4C" w:rsidRPr="00D224E8">
              <w:rPr>
                <w:lang w:eastAsia="zh-CN"/>
              </w:rPr>
              <w:t>tituto</w:t>
            </w:r>
          </w:p>
        </w:tc>
      </w:tr>
    </w:tbl>
    <w:p w:rsidR="00FE0B4C" w:rsidRPr="005C6C34" w:rsidRDefault="00FE0B4C" w:rsidP="00FE0B4C">
      <w:pPr>
        <w:tabs>
          <w:tab w:val="left" w:pos="1440"/>
        </w:tabs>
        <w:suppressAutoHyphens/>
        <w:snapToGrid w:val="0"/>
        <w:rPr>
          <w:sz w:val="32"/>
          <w:szCs w:val="32"/>
          <w:lang w:eastAsia="zh-CN"/>
        </w:rPr>
      </w:pPr>
    </w:p>
    <w:p w:rsidR="00BE386D" w:rsidRPr="0085110D" w:rsidRDefault="00FE0B4C" w:rsidP="005C6C34">
      <w:pPr>
        <w:pStyle w:val="ListParagraph"/>
        <w:numPr>
          <w:ilvl w:val="0"/>
          <w:numId w:val="35"/>
        </w:numPr>
        <w:tabs>
          <w:tab w:val="left" w:pos="1440"/>
        </w:tabs>
        <w:suppressAutoHyphens/>
        <w:snapToGrid w:val="0"/>
        <w:rPr>
          <w:b/>
          <w:sz w:val="22"/>
          <w:szCs w:val="22"/>
          <w:lang w:eastAsia="zh-CN"/>
        </w:rPr>
      </w:pPr>
      <w:r w:rsidRPr="0085110D">
        <w:rPr>
          <w:b/>
          <w:sz w:val="28"/>
          <w:szCs w:val="28"/>
          <w:lang w:eastAsia="zh-CN"/>
        </w:rPr>
        <w:t>Finalità</w:t>
      </w:r>
    </w:p>
    <w:p w:rsidR="005C6C34" w:rsidRPr="0085110D" w:rsidRDefault="005C6C34" w:rsidP="005C6C34">
      <w:pPr>
        <w:tabs>
          <w:tab w:val="left" w:pos="1440"/>
        </w:tabs>
        <w:suppressAutoHyphens/>
        <w:snapToGrid w:val="0"/>
        <w:rPr>
          <w:b/>
          <w:sz w:val="16"/>
          <w:szCs w:val="16"/>
          <w:lang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78"/>
      </w:tblGrid>
      <w:tr w:rsidR="00BE386D" w:rsidTr="00BE386D">
        <w:tc>
          <w:tcPr>
            <w:tcW w:w="9778" w:type="dxa"/>
          </w:tcPr>
          <w:p w:rsidR="005C6C34" w:rsidRDefault="005C6C34" w:rsidP="005C6C34">
            <w:pPr>
              <w:tabs>
                <w:tab w:val="left" w:pos="1440"/>
              </w:tabs>
              <w:suppressAutoHyphens/>
              <w:snapToGrid w:val="0"/>
              <w:ind w:left="690"/>
              <w:rPr>
                <w:lang w:eastAsia="zh-CN"/>
              </w:rPr>
            </w:pPr>
          </w:p>
          <w:p w:rsidR="00BE386D" w:rsidRPr="00D224E8" w:rsidRDefault="00BE386D" w:rsidP="00905E27">
            <w:pPr>
              <w:pStyle w:val="ListParagraph"/>
              <w:numPr>
                <w:ilvl w:val="0"/>
                <w:numId w:val="18"/>
              </w:numPr>
              <w:tabs>
                <w:tab w:val="left" w:pos="1440"/>
              </w:tabs>
              <w:suppressAutoHyphens/>
              <w:snapToGrid w:val="0"/>
              <w:rPr>
                <w:lang w:eastAsia="zh-CN"/>
              </w:rPr>
            </w:pPr>
            <w:r w:rsidRPr="00D224E8">
              <w:rPr>
                <w:lang w:eastAsia="zh-CN"/>
              </w:rPr>
              <w:t>facilitare l’inserimento degli studenti nella nuova realtà scolastica</w:t>
            </w:r>
          </w:p>
          <w:p w:rsidR="00BE386D" w:rsidRPr="00D224E8" w:rsidRDefault="00BE386D" w:rsidP="00905E27">
            <w:pPr>
              <w:pStyle w:val="ListParagraph"/>
              <w:numPr>
                <w:ilvl w:val="0"/>
                <w:numId w:val="18"/>
              </w:numPr>
              <w:tabs>
                <w:tab w:val="left" w:pos="1440"/>
              </w:tabs>
              <w:suppressAutoHyphens/>
              <w:snapToGrid w:val="0"/>
              <w:rPr>
                <w:lang w:eastAsia="zh-CN"/>
              </w:rPr>
            </w:pPr>
            <w:r w:rsidRPr="00D224E8">
              <w:rPr>
                <w:lang w:eastAsia="zh-CN"/>
              </w:rPr>
              <w:t>favorire il passaggio dalla scuola media alla scuola superiore</w:t>
            </w:r>
          </w:p>
          <w:p w:rsidR="00BE386D" w:rsidRDefault="00BE386D" w:rsidP="00905E27">
            <w:pPr>
              <w:pStyle w:val="ListParagraph"/>
              <w:numPr>
                <w:ilvl w:val="0"/>
                <w:numId w:val="18"/>
              </w:numPr>
              <w:tabs>
                <w:tab w:val="left" w:pos="1440"/>
              </w:tabs>
              <w:suppressAutoHyphens/>
              <w:snapToGrid w:val="0"/>
              <w:rPr>
                <w:lang w:eastAsia="zh-CN"/>
              </w:rPr>
            </w:pPr>
            <w:r w:rsidRPr="00D224E8">
              <w:rPr>
                <w:lang w:eastAsia="zh-CN"/>
              </w:rPr>
              <w:t>contrastare i fenomeni del disagio e della dispersione scolastica</w:t>
            </w:r>
          </w:p>
          <w:p w:rsidR="0047306B" w:rsidRPr="00D224E8" w:rsidRDefault="0047306B" w:rsidP="00905E27">
            <w:pPr>
              <w:pStyle w:val="ListParagraph"/>
              <w:numPr>
                <w:ilvl w:val="0"/>
                <w:numId w:val="18"/>
              </w:numPr>
              <w:tabs>
                <w:tab w:val="left" w:pos="1440"/>
              </w:tabs>
              <w:suppressAutoHyphens/>
              <w:snapToGrid w:val="0"/>
              <w:rPr>
                <w:lang w:eastAsia="zh-CN"/>
              </w:rPr>
            </w:pPr>
            <w:r>
              <w:rPr>
                <w:lang w:eastAsia="zh-CN"/>
              </w:rPr>
              <w:t>creare un ambiente di responsabile collaborazione tra tutte le componenti della scuola</w:t>
            </w:r>
            <w:r w:rsidR="00B71BD5">
              <w:rPr>
                <w:lang w:eastAsia="zh-CN"/>
              </w:rPr>
              <w:t xml:space="preserve"> nel rispetto delle regole del vivere comune</w:t>
            </w:r>
          </w:p>
          <w:p w:rsidR="00BE386D" w:rsidRDefault="00BE386D" w:rsidP="00FE0B4C">
            <w:pPr>
              <w:tabs>
                <w:tab w:val="left" w:pos="1440"/>
              </w:tabs>
              <w:suppressAutoHyphens/>
              <w:snapToGrid w:val="0"/>
              <w:rPr>
                <w:sz w:val="22"/>
                <w:szCs w:val="22"/>
                <w:lang w:eastAsia="zh-CN"/>
              </w:rPr>
            </w:pPr>
          </w:p>
        </w:tc>
      </w:tr>
    </w:tbl>
    <w:p w:rsidR="00FE0B4C" w:rsidRPr="005C6C34" w:rsidRDefault="00FE0B4C" w:rsidP="00FE0B4C">
      <w:pPr>
        <w:tabs>
          <w:tab w:val="left" w:pos="1440"/>
        </w:tabs>
        <w:suppressAutoHyphens/>
        <w:snapToGrid w:val="0"/>
        <w:rPr>
          <w:sz w:val="32"/>
          <w:szCs w:val="32"/>
          <w:lang w:eastAsia="zh-CN"/>
        </w:rPr>
      </w:pPr>
      <w:r w:rsidRPr="005C6C34">
        <w:rPr>
          <w:sz w:val="32"/>
          <w:szCs w:val="32"/>
          <w:lang w:eastAsia="zh-CN"/>
        </w:rPr>
        <w:t xml:space="preserve">      </w:t>
      </w:r>
    </w:p>
    <w:p w:rsidR="00F60D9F" w:rsidRPr="0085110D" w:rsidRDefault="00F60D9F" w:rsidP="005C6C34">
      <w:pPr>
        <w:pStyle w:val="ListParagraph"/>
        <w:numPr>
          <w:ilvl w:val="0"/>
          <w:numId w:val="35"/>
        </w:numPr>
        <w:suppressAutoHyphens/>
        <w:rPr>
          <w:b/>
          <w:sz w:val="28"/>
          <w:lang w:eastAsia="zh-CN"/>
        </w:rPr>
      </w:pPr>
      <w:r w:rsidRPr="0085110D">
        <w:rPr>
          <w:b/>
          <w:sz w:val="28"/>
          <w:lang w:eastAsia="zh-CN"/>
        </w:rPr>
        <w:t xml:space="preserve">Obiettivi </w:t>
      </w:r>
    </w:p>
    <w:p w:rsidR="005C6C34" w:rsidRPr="005C6C34" w:rsidRDefault="005C6C34" w:rsidP="005C6C34">
      <w:pPr>
        <w:suppressAutoHyphens/>
        <w:rPr>
          <w:sz w:val="16"/>
          <w:szCs w:val="16"/>
          <w:lang w:eastAsia="zh-CN"/>
        </w:rPr>
      </w:pPr>
    </w:p>
    <w:tbl>
      <w:tblPr>
        <w:tblW w:w="0" w:type="auto"/>
        <w:tblInd w:w="-30" w:type="dxa"/>
        <w:tblLayout w:type="fixed"/>
        <w:tblLook w:val="0000" w:firstRow="0" w:lastRow="0" w:firstColumn="0" w:lastColumn="0" w:noHBand="0" w:noVBand="0"/>
      </w:tblPr>
      <w:tblGrid>
        <w:gridCol w:w="10061"/>
      </w:tblGrid>
      <w:tr w:rsidR="00F60D9F" w:rsidRPr="00F60D9F" w:rsidTr="00DF3BD9">
        <w:trPr>
          <w:trHeight w:val="322"/>
        </w:trPr>
        <w:tc>
          <w:tcPr>
            <w:tcW w:w="10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C34" w:rsidRDefault="005C6C34" w:rsidP="005C6C34">
            <w:pPr>
              <w:tabs>
                <w:tab w:val="left" w:pos="1440"/>
              </w:tabs>
              <w:suppressAutoHyphens/>
              <w:snapToGrid w:val="0"/>
              <w:ind w:left="720"/>
              <w:rPr>
                <w:lang w:eastAsia="zh-CN"/>
              </w:rPr>
            </w:pPr>
          </w:p>
          <w:p w:rsidR="00F60D9F" w:rsidRPr="00D224E8" w:rsidRDefault="00F60D9F" w:rsidP="00905E27">
            <w:pPr>
              <w:pStyle w:val="ListParagraph"/>
              <w:numPr>
                <w:ilvl w:val="0"/>
                <w:numId w:val="19"/>
              </w:numPr>
              <w:tabs>
                <w:tab w:val="left" w:pos="1440"/>
              </w:tabs>
              <w:suppressAutoHyphens/>
              <w:snapToGrid w:val="0"/>
              <w:rPr>
                <w:lang w:eastAsia="zh-CN"/>
              </w:rPr>
            </w:pPr>
            <w:r w:rsidRPr="00D224E8">
              <w:rPr>
                <w:lang w:eastAsia="zh-CN"/>
              </w:rPr>
              <w:t xml:space="preserve">permettere una prima conoscenza  fra gli studenti </w:t>
            </w:r>
          </w:p>
          <w:p w:rsidR="00F60D9F" w:rsidRPr="00D224E8" w:rsidRDefault="00F60D9F" w:rsidP="00905E27">
            <w:pPr>
              <w:pStyle w:val="ListParagraph"/>
              <w:numPr>
                <w:ilvl w:val="0"/>
                <w:numId w:val="19"/>
              </w:numPr>
              <w:tabs>
                <w:tab w:val="left" w:pos="1440"/>
              </w:tabs>
              <w:suppressAutoHyphens/>
              <w:rPr>
                <w:lang w:eastAsia="zh-CN"/>
              </w:rPr>
            </w:pPr>
            <w:r w:rsidRPr="00D224E8">
              <w:rPr>
                <w:lang w:eastAsia="zh-CN"/>
              </w:rPr>
              <w:t>conoscere e condividere le regole dell'istituto</w:t>
            </w:r>
          </w:p>
          <w:p w:rsidR="005809C1" w:rsidRPr="00D224E8" w:rsidRDefault="005809C1" w:rsidP="00905E27">
            <w:pPr>
              <w:pStyle w:val="ListParagraph"/>
              <w:numPr>
                <w:ilvl w:val="0"/>
                <w:numId w:val="19"/>
              </w:numPr>
              <w:tabs>
                <w:tab w:val="left" w:pos="1440"/>
              </w:tabs>
              <w:suppressAutoHyphens/>
              <w:rPr>
                <w:lang w:eastAsia="zh-CN"/>
              </w:rPr>
            </w:pPr>
            <w:r w:rsidRPr="00D224E8">
              <w:rPr>
                <w:lang w:eastAsia="zh-CN"/>
              </w:rPr>
              <w:t>conoscenza del</w:t>
            </w:r>
            <w:r w:rsidR="002A6670" w:rsidRPr="00D224E8">
              <w:rPr>
                <w:lang w:eastAsia="zh-CN"/>
              </w:rPr>
              <w:t>l’ intera offerta formativa della scuola -</w:t>
            </w:r>
            <w:r w:rsidRPr="00D224E8">
              <w:rPr>
                <w:lang w:eastAsia="zh-CN"/>
              </w:rPr>
              <w:t xml:space="preserve"> POF</w:t>
            </w:r>
            <w:r w:rsidR="002A6670" w:rsidRPr="00D224E8">
              <w:rPr>
                <w:lang w:eastAsia="zh-CN"/>
              </w:rPr>
              <w:t xml:space="preserve"> </w:t>
            </w:r>
          </w:p>
          <w:p w:rsidR="00476004" w:rsidRPr="00D224E8" w:rsidRDefault="00476004" w:rsidP="00905E27">
            <w:pPr>
              <w:pStyle w:val="ListParagraph"/>
              <w:numPr>
                <w:ilvl w:val="0"/>
                <w:numId w:val="19"/>
              </w:numPr>
              <w:tabs>
                <w:tab w:val="left" w:pos="1440"/>
              </w:tabs>
              <w:suppressAutoHyphens/>
              <w:rPr>
                <w:lang w:eastAsia="zh-CN"/>
              </w:rPr>
            </w:pPr>
            <w:r w:rsidRPr="00D224E8">
              <w:rPr>
                <w:lang w:eastAsia="zh-CN"/>
              </w:rPr>
              <w:t>conoscenza del Piano Sicurezza</w:t>
            </w:r>
          </w:p>
          <w:p w:rsidR="00476004" w:rsidRPr="00D224E8" w:rsidRDefault="00476004" w:rsidP="00905E27">
            <w:pPr>
              <w:pStyle w:val="ListParagraph"/>
              <w:numPr>
                <w:ilvl w:val="0"/>
                <w:numId w:val="19"/>
              </w:numPr>
              <w:tabs>
                <w:tab w:val="left" w:pos="1440"/>
              </w:tabs>
              <w:suppressAutoHyphens/>
              <w:rPr>
                <w:lang w:eastAsia="zh-CN"/>
              </w:rPr>
            </w:pPr>
            <w:r w:rsidRPr="00D224E8">
              <w:rPr>
                <w:lang w:eastAsia="zh-CN"/>
              </w:rPr>
              <w:t>far conoscere gli spazi, le strutture, gli organismi della scuola e le relative funzioni</w:t>
            </w:r>
          </w:p>
          <w:p w:rsidR="00FE1199" w:rsidRPr="00D224E8" w:rsidRDefault="00FE1199" w:rsidP="00905E27">
            <w:pPr>
              <w:pStyle w:val="ListParagraph"/>
              <w:numPr>
                <w:ilvl w:val="0"/>
                <w:numId w:val="19"/>
              </w:numPr>
              <w:tabs>
                <w:tab w:val="left" w:pos="1440"/>
              </w:tabs>
              <w:suppressAutoHyphens/>
              <w:rPr>
                <w:lang w:eastAsia="zh-CN"/>
              </w:rPr>
            </w:pPr>
            <w:r w:rsidRPr="00D224E8">
              <w:rPr>
                <w:lang w:eastAsia="zh-CN"/>
              </w:rPr>
              <w:t>far conoscere gli obiettivi didattici, i contenuti, i metodi, gli strumenti e i criteri di valutazione</w:t>
            </w:r>
            <w:r w:rsidR="00910723" w:rsidRPr="00D224E8">
              <w:rPr>
                <w:lang w:eastAsia="zh-CN"/>
              </w:rPr>
              <w:t xml:space="preserve"> delle singole discipline</w:t>
            </w:r>
          </w:p>
          <w:p w:rsidR="00910723" w:rsidRPr="00D224E8" w:rsidRDefault="00910723" w:rsidP="00905E27">
            <w:pPr>
              <w:pStyle w:val="ListParagraph"/>
              <w:numPr>
                <w:ilvl w:val="0"/>
                <w:numId w:val="19"/>
              </w:numPr>
              <w:tabs>
                <w:tab w:val="left" w:pos="1440"/>
              </w:tabs>
              <w:suppressAutoHyphens/>
              <w:rPr>
                <w:lang w:eastAsia="zh-CN"/>
              </w:rPr>
            </w:pPr>
            <w:r w:rsidRPr="00D224E8">
              <w:rPr>
                <w:lang w:eastAsia="zh-CN"/>
              </w:rPr>
              <w:t>rilevare la condizione d’ingresso</w:t>
            </w:r>
          </w:p>
          <w:p w:rsidR="00710942" w:rsidRPr="00D224E8" w:rsidRDefault="00710942" w:rsidP="00905E27">
            <w:pPr>
              <w:pStyle w:val="ListParagraph"/>
              <w:numPr>
                <w:ilvl w:val="0"/>
                <w:numId w:val="19"/>
              </w:numPr>
              <w:tabs>
                <w:tab w:val="left" w:pos="1440"/>
              </w:tabs>
              <w:suppressAutoHyphens/>
              <w:rPr>
                <w:lang w:eastAsia="zh-CN"/>
              </w:rPr>
            </w:pPr>
            <w:r w:rsidRPr="00D224E8">
              <w:rPr>
                <w:lang w:eastAsia="zh-CN"/>
              </w:rPr>
              <w:t>acquisizione o potenziamento del metodo di studio</w:t>
            </w:r>
          </w:p>
          <w:p w:rsidR="00F60D9F" w:rsidRPr="00D224E8" w:rsidRDefault="00F60D9F" w:rsidP="00905E27">
            <w:pPr>
              <w:pStyle w:val="ListParagraph"/>
              <w:numPr>
                <w:ilvl w:val="0"/>
                <w:numId w:val="19"/>
              </w:numPr>
              <w:tabs>
                <w:tab w:val="left" w:pos="1440"/>
              </w:tabs>
              <w:suppressAutoHyphens/>
              <w:rPr>
                <w:lang w:eastAsia="zh-CN"/>
              </w:rPr>
            </w:pPr>
            <w:r w:rsidRPr="00D224E8">
              <w:rPr>
                <w:lang w:eastAsia="zh-CN"/>
              </w:rPr>
              <w:t>imparare a partecipare attivamente agli organi collegiali</w:t>
            </w:r>
          </w:p>
          <w:p w:rsidR="00F60D9F" w:rsidRPr="00D224E8" w:rsidRDefault="00F60D9F" w:rsidP="00905E27">
            <w:pPr>
              <w:pStyle w:val="ListParagraph"/>
              <w:numPr>
                <w:ilvl w:val="0"/>
                <w:numId w:val="19"/>
              </w:numPr>
              <w:tabs>
                <w:tab w:val="left" w:pos="1440"/>
              </w:tabs>
              <w:suppressAutoHyphens/>
              <w:rPr>
                <w:lang w:eastAsia="zh-CN"/>
              </w:rPr>
            </w:pPr>
            <w:r w:rsidRPr="00D224E8">
              <w:rPr>
                <w:lang w:eastAsia="zh-CN"/>
              </w:rPr>
              <w:t xml:space="preserve">favorire l’approccio alle discipline logico matematiche e alla comprensione del testo </w:t>
            </w:r>
          </w:p>
          <w:p w:rsidR="00F60D9F" w:rsidRPr="00D224E8" w:rsidRDefault="00F60D9F" w:rsidP="00905E27">
            <w:pPr>
              <w:pStyle w:val="ListParagraph"/>
              <w:numPr>
                <w:ilvl w:val="0"/>
                <w:numId w:val="19"/>
              </w:numPr>
              <w:tabs>
                <w:tab w:val="left" w:pos="1440"/>
              </w:tabs>
              <w:suppressAutoHyphens/>
              <w:rPr>
                <w:lang w:eastAsia="zh-CN"/>
              </w:rPr>
            </w:pPr>
            <w:r w:rsidRPr="00D224E8">
              <w:rPr>
                <w:lang w:eastAsia="zh-CN"/>
              </w:rPr>
              <w:t>acquisire consapevolezza della funzione formativa dell’istruzione superiore</w:t>
            </w:r>
          </w:p>
          <w:p w:rsidR="005809C1" w:rsidRPr="00D224E8" w:rsidRDefault="00910723" w:rsidP="00905E27">
            <w:pPr>
              <w:pStyle w:val="ListParagraph"/>
              <w:numPr>
                <w:ilvl w:val="0"/>
                <w:numId w:val="19"/>
              </w:numPr>
              <w:tabs>
                <w:tab w:val="left" w:pos="1440"/>
              </w:tabs>
              <w:suppressAutoHyphens/>
              <w:rPr>
                <w:lang w:eastAsia="zh-CN"/>
              </w:rPr>
            </w:pPr>
            <w:r w:rsidRPr="00D224E8">
              <w:rPr>
                <w:lang w:eastAsia="zh-CN"/>
              </w:rPr>
              <w:t>far maturare la consapevolezza della scelta scolastica operata</w:t>
            </w:r>
          </w:p>
          <w:p w:rsidR="005809C1" w:rsidRDefault="005809C1" w:rsidP="00905E27">
            <w:pPr>
              <w:pStyle w:val="ListParagraph"/>
              <w:numPr>
                <w:ilvl w:val="0"/>
                <w:numId w:val="19"/>
              </w:numPr>
              <w:tabs>
                <w:tab w:val="left" w:pos="1440"/>
              </w:tabs>
              <w:suppressAutoHyphens/>
              <w:rPr>
                <w:lang w:eastAsia="zh-CN"/>
              </w:rPr>
            </w:pPr>
            <w:r w:rsidRPr="00D224E8">
              <w:rPr>
                <w:lang w:eastAsia="zh-CN"/>
              </w:rPr>
              <w:t>rafforzare la motivazione personale allo studio che conduce al successo scolastico</w:t>
            </w:r>
          </w:p>
          <w:p w:rsidR="005E530B" w:rsidRPr="00D224E8" w:rsidRDefault="005E530B" w:rsidP="00905E27">
            <w:pPr>
              <w:pStyle w:val="ListParagraph"/>
              <w:numPr>
                <w:ilvl w:val="0"/>
                <w:numId w:val="19"/>
              </w:numPr>
              <w:tabs>
                <w:tab w:val="left" w:pos="1440"/>
              </w:tabs>
              <w:suppressAutoHyphens/>
              <w:rPr>
                <w:lang w:eastAsia="zh-CN"/>
              </w:rPr>
            </w:pPr>
            <w:r>
              <w:rPr>
                <w:lang w:eastAsia="zh-CN"/>
              </w:rPr>
              <w:t>creare una rete di sostegno tra gli alunni di prima e alunni di altre classi (peer education)</w:t>
            </w:r>
          </w:p>
          <w:p w:rsidR="00F60D9F" w:rsidRPr="00F60D9F" w:rsidRDefault="00F60D9F" w:rsidP="00F60D9F">
            <w:pPr>
              <w:suppressAutoHyphens/>
              <w:rPr>
                <w:sz w:val="28"/>
                <w:lang w:eastAsia="zh-CN"/>
              </w:rPr>
            </w:pPr>
          </w:p>
        </w:tc>
      </w:tr>
    </w:tbl>
    <w:p w:rsidR="00F60D9F" w:rsidRPr="00F60D9F" w:rsidRDefault="00F60D9F" w:rsidP="00F60D9F">
      <w:pPr>
        <w:suppressAutoHyphens/>
        <w:rPr>
          <w:lang w:eastAsia="zh-CN"/>
        </w:rPr>
      </w:pPr>
    </w:p>
    <w:p w:rsidR="00F60D9F" w:rsidRPr="0085110D" w:rsidRDefault="00970F04" w:rsidP="005C6C34">
      <w:pPr>
        <w:pStyle w:val="ListParagraph"/>
        <w:numPr>
          <w:ilvl w:val="0"/>
          <w:numId w:val="35"/>
        </w:numPr>
        <w:suppressAutoHyphens/>
        <w:rPr>
          <w:b/>
          <w:sz w:val="28"/>
          <w:lang w:eastAsia="zh-CN"/>
        </w:rPr>
      </w:pPr>
      <w:r w:rsidRPr="0085110D">
        <w:rPr>
          <w:b/>
          <w:sz w:val="28"/>
          <w:lang w:eastAsia="zh-CN"/>
        </w:rPr>
        <w:t>Risultati misurabili</w:t>
      </w:r>
      <w:r w:rsidR="00F60D9F" w:rsidRPr="0085110D">
        <w:rPr>
          <w:b/>
          <w:sz w:val="28"/>
          <w:lang w:eastAsia="zh-CN"/>
        </w:rPr>
        <w:t xml:space="preserve"> attesi</w:t>
      </w:r>
    </w:p>
    <w:p w:rsidR="005C6C34" w:rsidRPr="005C6C34" w:rsidRDefault="005C6C34" w:rsidP="005C6C34">
      <w:pPr>
        <w:suppressAutoHyphens/>
        <w:rPr>
          <w:sz w:val="16"/>
          <w:szCs w:val="16"/>
          <w:lang w:eastAsia="zh-CN"/>
        </w:rPr>
      </w:pPr>
    </w:p>
    <w:tbl>
      <w:tblPr>
        <w:tblW w:w="0" w:type="auto"/>
        <w:tblInd w:w="-30" w:type="dxa"/>
        <w:tblLayout w:type="fixed"/>
        <w:tblLook w:val="0000" w:firstRow="0" w:lastRow="0" w:firstColumn="0" w:lastColumn="0" w:noHBand="0" w:noVBand="0"/>
      </w:tblPr>
      <w:tblGrid>
        <w:gridCol w:w="10061"/>
      </w:tblGrid>
      <w:tr w:rsidR="00F60D9F" w:rsidRPr="00D224E8" w:rsidTr="00DF3BD9">
        <w:trPr>
          <w:trHeight w:val="322"/>
        </w:trPr>
        <w:tc>
          <w:tcPr>
            <w:tcW w:w="10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C34" w:rsidRDefault="005C6C34" w:rsidP="005C6C34">
            <w:pPr>
              <w:tabs>
                <w:tab w:val="left" w:pos="1440"/>
              </w:tabs>
              <w:suppressAutoHyphens/>
              <w:ind w:left="720"/>
              <w:rPr>
                <w:lang w:eastAsia="zh-CN"/>
              </w:rPr>
            </w:pPr>
          </w:p>
          <w:p w:rsidR="00F60D9F" w:rsidRPr="00D224E8" w:rsidRDefault="00F60D9F" w:rsidP="00062563">
            <w:pPr>
              <w:pStyle w:val="ListParagraph"/>
              <w:numPr>
                <w:ilvl w:val="0"/>
                <w:numId w:val="19"/>
              </w:numPr>
              <w:tabs>
                <w:tab w:val="left" w:pos="1440"/>
              </w:tabs>
              <w:suppressAutoHyphens/>
              <w:rPr>
                <w:lang w:eastAsia="zh-CN"/>
              </w:rPr>
            </w:pPr>
            <w:r w:rsidRPr="00D224E8">
              <w:rPr>
                <w:lang w:eastAsia="zh-CN"/>
              </w:rPr>
              <w:t>superamento delle difficoltà iniziali di socializzazione fra coetanei e con i   docenti</w:t>
            </w:r>
          </w:p>
          <w:p w:rsidR="00F60D9F" w:rsidRPr="00D224E8" w:rsidRDefault="00F60D9F" w:rsidP="00062563">
            <w:pPr>
              <w:pStyle w:val="ListParagraph"/>
              <w:numPr>
                <w:ilvl w:val="0"/>
                <w:numId w:val="19"/>
              </w:numPr>
              <w:tabs>
                <w:tab w:val="left" w:pos="1440"/>
              </w:tabs>
              <w:suppressAutoHyphens/>
              <w:rPr>
                <w:lang w:eastAsia="zh-CN"/>
              </w:rPr>
            </w:pPr>
            <w:r w:rsidRPr="00D224E8">
              <w:rPr>
                <w:lang w:eastAsia="zh-CN"/>
              </w:rPr>
              <w:t>inizio dell’attività scolastica</w:t>
            </w:r>
            <w:r w:rsidR="002A6670" w:rsidRPr="00D224E8">
              <w:rPr>
                <w:lang w:eastAsia="zh-CN"/>
              </w:rPr>
              <w:t xml:space="preserve">  “più” </w:t>
            </w:r>
            <w:r w:rsidRPr="00D224E8">
              <w:rPr>
                <w:lang w:eastAsia="zh-CN"/>
              </w:rPr>
              <w:t xml:space="preserve">motivante e coinvolgente  </w:t>
            </w:r>
          </w:p>
          <w:p w:rsidR="00F60D9F" w:rsidRDefault="002A6670" w:rsidP="00062563">
            <w:pPr>
              <w:pStyle w:val="ListParagraph"/>
              <w:numPr>
                <w:ilvl w:val="0"/>
                <w:numId w:val="19"/>
              </w:numPr>
              <w:tabs>
                <w:tab w:val="left" w:pos="1440"/>
              </w:tabs>
              <w:suppressAutoHyphens/>
              <w:rPr>
                <w:lang w:eastAsia="zh-CN"/>
              </w:rPr>
            </w:pPr>
            <w:r w:rsidRPr="00D224E8">
              <w:rPr>
                <w:lang w:eastAsia="zh-CN"/>
              </w:rPr>
              <w:t>“</w:t>
            </w:r>
            <w:r w:rsidR="00F60D9F" w:rsidRPr="00D224E8">
              <w:rPr>
                <w:lang w:eastAsia="zh-CN"/>
              </w:rPr>
              <w:t>maggiore</w:t>
            </w:r>
            <w:r w:rsidRPr="00D224E8">
              <w:rPr>
                <w:lang w:eastAsia="zh-CN"/>
              </w:rPr>
              <w:t>”</w:t>
            </w:r>
            <w:r w:rsidR="00F60D9F" w:rsidRPr="00D224E8">
              <w:rPr>
                <w:lang w:eastAsia="zh-CN"/>
              </w:rPr>
              <w:t xml:space="preserve"> con</w:t>
            </w:r>
            <w:r w:rsidR="00A0765E">
              <w:rPr>
                <w:lang w:eastAsia="zh-CN"/>
              </w:rPr>
              <w:t>oscenza</w:t>
            </w:r>
            <w:r w:rsidR="00F60D9F" w:rsidRPr="00D224E8">
              <w:rPr>
                <w:lang w:eastAsia="zh-CN"/>
              </w:rPr>
              <w:t xml:space="preserve"> e osservanza   del regolamento  dell’istituto </w:t>
            </w:r>
          </w:p>
          <w:p w:rsidR="00BE49F4" w:rsidRDefault="00BE49F4" w:rsidP="00062563">
            <w:pPr>
              <w:pStyle w:val="ListParagraph"/>
              <w:numPr>
                <w:ilvl w:val="0"/>
                <w:numId w:val="19"/>
              </w:numPr>
              <w:tabs>
                <w:tab w:val="left" w:pos="1440"/>
              </w:tabs>
              <w:suppressAutoHyphens/>
              <w:rPr>
                <w:lang w:eastAsia="zh-CN"/>
              </w:rPr>
            </w:pPr>
            <w:r>
              <w:rPr>
                <w:lang w:eastAsia="zh-CN"/>
              </w:rPr>
              <w:t>sentirsi protagonisti e responsabili del proprio percorso scolastico</w:t>
            </w:r>
          </w:p>
          <w:p w:rsidR="005C6C34" w:rsidRPr="00D224E8" w:rsidRDefault="005C6C34" w:rsidP="005C6C34">
            <w:pPr>
              <w:tabs>
                <w:tab w:val="left" w:pos="1440"/>
              </w:tabs>
              <w:suppressAutoHyphens/>
              <w:ind w:left="720"/>
              <w:rPr>
                <w:lang w:eastAsia="zh-CN"/>
              </w:rPr>
            </w:pPr>
          </w:p>
        </w:tc>
      </w:tr>
    </w:tbl>
    <w:p w:rsidR="004F6331" w:rsidRPr="00D822B4" w:rsidRDefault="004F6331" w:rsidP="00863040">
      <w:pPr>
        <w:suppressAutoHyphens/>
        <w:rPr>
          <w:sz w:val="32"/>
          <w:szCs w:val="32"/>
          <w:lang w:eastAsia="zh-CN"/>
        </w:rPr>
      </w:pPr>
    </w:p>
    <w:p w:rsidR="00970F04" w:rsidRDefault="00970F04" w:rsidP="00970F04">
      <w:pPr>
        <w:pStyle w:val="ListParagraph"/>
        <w:suppressAutoHyphens/>
        <w:ind w:left="555"/>
        <w:rPr>
          <w:sz w:val="28"/>
          <w:lang w:eastAsia="zh-CN"/>
        </w:rPr>
      </w:pPr>
    </w:p>
    <w:p w:rsidR="00863040" w:rsidRPr="0085110D" w:rsidRDefault="00863040" w:rsidP="00970F04">
      <w:pPr>
        <w:pStyle w:val="ListParagraph"/>
        <w:numPr>
          <w:ilvl w:val="0"/>
          <w:numId w:val="47"/>
        </w:numPr>
        <w:suppressAutoHyphens/>
        <w:rPr>
          <w:b/>
          <w:sz w:val="28"/>
          <w:lang w:eastAsia="zh-CN"/>
        </w:rPr>
      </w:pPr>
      <w:r w:rsidRPr="0085110D">
        <w:rPr>
          <w:b/>
          <w:sz w:val="28"/>
          <w:lang w:eastAsia="zh-CN"/>
        </w:rPr>
        <w:lastRenderedPageBreak/>
        <w:t>Fasi e tempi</w:t>
      </w:r>
    </w:p>
    <w:p w:rsidR="00D822B4" w:rsidRPr="00D822B4" w:rsidRDefault="00D822B4" w:rsidP="00D822B4">
      <w:pPr>
        <w:suppressAutoHyphens/>
        <w:rPr>
          <w:sz w:val="16"/>
          <w:szCs w:val="16"/>
          <w:lang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78"/>
      </w:tblGrid>
      <w:tr w:rsidR="00D822B4" w:rsidTr="00D822B4">
        <w:tc>
          <w:tcPr>
            <w:tcW w:w="9778" w:type="dxa"/>
          </w:tcPr>
          <w:p w:rsidR="00D822B4" w:rsidRPr="00970F04" w:rsidRDefault="00D822B4" w:rsidP="00D822B4">
            <w:pPr>
              <w:suppressAutoHyphens/>
              <w:rPr>
                <w:b/>
                <w:sz w:val="28"/>
                <w:szCs w:val="28"/>
                <w:u w:val="single"/>
                <w:lang w:eastAsia="zh-CN"/>
              </w:rPr>
            </w:pPr>
          </w:p>
          <w:p w:rsidR="009A1CD1" w:rsidRPr="00970F04" w:rsidRDefault="009A1CD1" w:rsidP="009A1CD1">
            <w:pPr>
              <w:suppressAutoHyphens/>
              <w:rPr>
                <w:b/>
                <w:sz w:val="28"/>
                <w:szCs w:val="28"/>
                <w:u w:val="single"/>
                <w:lang w:eastAsia="zh-CN"/>
              </w:rPr>
            </w:pPr>
            <w:r>
              <w:rPr>
                <w:b/>
                <w:sz w:val="28"/>
                <w:szCs w:val="28"/>
                <w:u w:val="single"/>
                <w:lang w:eastAsia="zh-CN"/>
              </w:rPr>
              <w:t xml:space="preserve">Mercoledì 16 </w:t>
            </w:r>
            <w:r w:rsidRPr="00970F04">
              <w:rPr>
                <w:b/>
                <w:sz w:val="28"/>
                <w:szCs w:val="28"/>
                <w:u w:val="single"/>
                <w:lang w:eastAsia="zh-CN"/>
              </w:rPr>
              <w:t>sette</w:t>
            </w:r>
            <w:r>
              <w:rPr>
                <w:b/>
                <w:sz w:val="28"/>
                <w:szCs w:val="28"/>
                <w:u w:val="single"/>
                <w:lang w:eastAsia="zh-CN"/>
              </w:rPr>
              <w:t>mbre 1°</w:t>
            </w:r>
            <w:r w:rsidRPr="00970F04">
              <w:rPr>
                <w:b/>
                <w:sz w:val="28"/>
                <w:szCs w:val="28"/>
                <w:u w:val="single"/>
                <w:lang w:eastAsia="zh-CN"/>
              </w:rPr>
              <w:t xml:space="preserve"> giorno di scuola:</w:t>
            </w:r>
          </w:p>
          <w:p w:rsidR="009A1CD1" w:rsidRPr="00970F04" w:rsidRDefault="009A1CD1" w:rsidP="009A1CD1">
            <w:pPr>
              <w:suppressAutoHyphens/>
              <w:rPr>
                <w:lang w:eastAsia="zh-CN"/>
              </w:rPr>
            </w:pPr>
            <w:r w:rsidRPr="00970F04">
              <w:rPr>
                <w:lang w:eastAsia="zh-CN"/>
              </w:rPr>
              <w:t xml:space="preserve"> </w:t>
            </w:r>
          </w:p>
          <w:p w:rsidR="009A1CD1" w:rsidRPr="00970F04" w:rsidRDefault="009A1CD1" w:rsidP="009A1CD1">
            <w:pPr>
              <w:suppressAutoHyphens/>
              <w:rPr>
                <w:lang w:eastAsia="zh-CN"/>
              </w:rPr>
            </w:pPr>
            <w:r w:rsidRPr="0020218E">
              <w:rPr>
                <w:b/>
                <w:lang w:eastAsia="zh-CN"/>
              </w:rPr>
              <w:t>ACCOGLIENZA</w:t>
            </w:r>
            <w:r w:rsidRPr="0020218E">
              <w:rPr>
                <w:lang w:eastAsia="zh-CN"/>
              </w:rPr>
              <w:t xml:space="preserve"> degli alunni delle classi prime e delle loro famiglie da parte della Dirigente Scolastica e dei rispettivi consigli di classe che illustrano brevemente le caratteristiche della scuola e le sue finalità.</w:t>
            </w:r>
          </w:p>
          <w:p w:rsidR="009A1CD1" w:rsidRPr="00970F04" w:rsidRDefault="009A1CD1" w:rsidP="009A1CD1">
            <w:pPr>
              <w:suppressAutoHyphens/>
              <w:rPr>
                <w:i/>
                <w:lang w:eastAsia="zh-CN"/>
              </w:rPr>
            </w:pPr>
            <w:r w:rsidRPr="00970F04">
              <w:rPr>
                <w:i/>
                <w:lang w:eastAsia="zh-CN"/>
              </w:rPr>
              <w:t>La DS , unitamente ai docenti dei Consigli di Classe in elenco , incontra alunni e famiglie di tutte le classi prime secondo il seguente orario:</w:t>
            </w:r>
          </w:p>
          <w:p w:rsidR="009A1CD1" w:rsidRPr="00970F04" w:rsidRDefault="009A1CD1" w:rsidP="009A1CD1">
            <w:pPr>
              <w:suppressAutoHyphens/>
              <w:rPr>
                <w:b/>
                <w:sz w:val="28"/>
                <w:szCs w:val="28"/>
                <w:u w:val="single"/>
                <w:lang w:eastAsia="zh-CN"/>
              </w:rPr>
            </w:pPr>
            <w:r w:rsidRPr="00970F04">
              <w:rPr>
                <w:b/>
                <w:sz w:val="28"/>
                <w:szCs w:val="28"/>
                <w:u w:val="single"/>
                <w:lang w:eastAsia="zh-CN"/>
              </w:rPr>
              <w:t>In succursale:</w:t>
            </w:r>
          </w:p>
          <w:p w:rsidR="009A1CD1" w:rsidRPr="00970F04" w:rsidRDefault="009A1CD1" w:rsidP="009A1CD1">
            <w:pPr>
              <w:suppressAutoHyphens/>
              <w:rPr>
                <w:lang w:eastAsia="zh-CN"/>
              </w:rPr>
            </w:pPr>
            <w:r w:rsidRPr="004D6161">
              <w:rPr>
                <w:b/>
                <w:lang w:eastAsia="zh-CN"/>
              </w:rPr>
              <w:t>ore 8.00</w:t>
            </w:r>
            <w:r w:rsidRPr="00970F04"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>appello delle classi 1G, 1H, 1I, 1K, 1A</w:t>
            </w:r>
          </w:p>
          <w:p w:rsidR="009A1CD1" w:rsidRPr="00970F04" w:rsidRDefault="009A1CD1" w:rsidP="009A1CD1">
            <w:pPr>
              <w:suppressAutoHyphens/>
              <w:rPr>
                <w:lang w:eastAsia="zh-CN"/>
              </w:rPr>
            </w:pPr>
            <w:r w:rsidRPr="004D6161">
              <w:rPr>
                <w:b/>
                <w:lang w:eastAsia="zh-CN"/>
              </w:rPr>
              <w:t>ore</w:t>
            </w:r>
            <w:r>
              <w:rPr>
                <w:b/>
                <w:lang w:eastAsia="zh-CN"/>
              </w:rPr>
              <w:t xml:space="preserve"> </w:t>
            </w:r>
            <w:r w:rsidRPr="004D6161">
              <w:rPr>
                <w:b/>
                <w:lang w:eastAsia="zh-CN"/>
              </w:rPr>
              <w:t>8.30-9.30</w:t>
            </w:r>
            <w:r w:rsidRPr="00970F04">
              <w:rPr>
                <w:lang w:eastAsia="zh-CN"/>
              </w:rPr>
              <w:t xml:space="preserve"> le classi 1G, 1H, e 1I si recano in </w:t>
            </w:r>
            <w:r w:rsidRPr="001713A4">
              <w:rPr>
                <w:b/>
                <w:lang w:eastAsia="zh-CN"/>
              </w:rPr>
              <w:t>aula magna</w:t>
            </w:r>
            <w:r w:rsidRPr="00970F04">
              <w:rPr>
                <w:lang w:eastAsia="zh-CN"/>
              </w:rPr>
              <w:t xml:space="preserve"> accompagnate dal docente che ha effettuato l’appello per l’incontro con il DS, possono partecipare anche i genitori;</w:t>
            </w:r>
          </w:p>
          <w:p w:rsidR="009A1CD1" w:rsidRPr="00970F04" w:rsidRDefault="009A1CD1" w:rsidP="009A1CD1">
            <w:pPr>
              <w:suppressAutoHyphens/>
              <w:rPr>
                <w:lang w:eastAsia="zh-CN"/>
              </w:rPr>
            </w:pPr>
            <w:r w:rsidRPr="004D6161">
              <w:rPr>
                <w:b/>
                <w:lang w:eastAsia="zh-CN"/>
              </w:rPr>
              <w:t>ore 8.30-9.30</w:t>
            </w:r>
            <w:r w:rsidRPr="00970F04">
              <w:rPr>
                <w:lang w:eastAsia="zh-CN"/>
              </w:rPr>
              <w:t xml:space="preserve">  le classi 1K e 1A si recano nelle rispettive </w:t>
            </w:r>
            <w:r w:rsidRPr="00D06DD6">
              <w:rPr>
                <w:b/>
                <w:lang w:eastAsia="zh-CN"/>
              </w:rPr>
              <w:t>aule</w:t>
            </w:r>
            <w:r w:rsidRPr="00970F04">
              <w:rPr>
                <w:lang w:eastAsia="zh-CN"/>
              </w:rPr>
              <w:t xml:space="preserve"> e incontrano </w:t>
            </w:r>
            <w:r>
              <w:rPr>
                <w:lang w:eastAsia="zh-CN"/>
              </w:rPr>
              <w:t xml:space="preserve">ciascuna </w:t>
            </w:r>
            <w:r w:rsidRPr="00970F04">
              <w:rPr>
                <w:lang w:eastAsia="zh-CN"/>
              </w:rPr>
              <w:t xml:space="preserve">i docenti </w:t>
            </w:r>
            <w:r>
              <w:rPr>
                <w:lang w:eastAsia="zh-CN"/>
              </w:rPr>
              <w:t xml:space="preserve">di </w:t>
            </w:r>
            <w:r w:rsidRPr="00970F04">
              <w:rPr>
                <w:lang w:eastAsia="zh-CN"/>
              </w:rPr>
              <w:t>classe</w:t>
            </w:r>
            <w:r>
              <w:rPr>
                <w:lang w:eastAsia="zh-CN"/>
              </w:rPr>
              <w:t xml:space="preserve"> </w:t>
            </w:r>
            <w:r w:rsidRPr="00970F04">
              <w:rPr>
                <w:lang w:eastAsia="zh-CN"/>
              </w:rPr>
              <w:t>che si presenteranno, confermeranno i libri di testo, daranno indicazioni per l’acquisto dei materiali didattici, forniranno alcune indicazioni sulla loro disciplina;</w:t>
            </w:r>
          </w:p>
          <w:p w:rsidR="009A1CD1" w:rsidRPr="00970F04" w:rsidRDefault="009A1CD1" w:rsidP="009A1CD1">
            <w:pPr>
              <w:suppressAutoHyphens/>
              <w:rPr>
                <w:lang w:eastAsia="zh-CN"/>
              </w:rPr>
            </w:pPr>
            <w:r w:rsidRPr="004D6161">
              <w:rPr>
                <w:b/>
                <w:lang w:eastAsia="zh-CN"/>
              </w:rPr>
              <w:t>ore 9.30-10.30</w:t>
            </w:r>
            <w:r>
              <w:rPr>
                <w:lang w:eastAsia="zh-CN"/>
              </w:rPr>
              <w:t xml:space="preserve"> le classi 1K e 1A</w:t>
            </w:r>
            <w:r w:rsidRPr="00970F04">
              <w:rPr>
                <w:lang w:eastAsia="zh-CN"/>
              </w:rPr>
              <w:t xml:space="preserve"> si recano in </w:t>
            </w:r>
            <w:r w:rsidRPr="001713A4">
              <w:rPr>
                <w:b/>
                <w:lang w:eastAsia="zh-CN"/>
              </w:rPr>
              <w:t>aula magna</w:t>
            </w:r>
            <w:r w:rsidRPr="00970F04">
              <w:rPr>
                <w:lang w:eastAsia="zh-CN"/>
              </w:rPr>
              <w:t xml:space="preserve"> accompagnate dal docente che ha fatto l’appello per l’incontro con il DS, possono partecipare anche i genitori;</w:t>
            </w:r>
          </w:p>
          <w:p w:rsidR="009A1CD1" w:rsidRPr="00970F04" w:rsidRDefault="009A1CD1" w:rsidP="009A1CD1">
            <w:pPr>
              <w:suppressAutoHyphens/>
              <w:rPr>
                <w:lang w:eastAsia="zh-CN"/>
              </w:rPr>
            </w:pPr>
            <w:r w:rsidRPr="004D6161">
              <w:rPr>
                <w:b/>
                <w:lang w:eastAsia="zh-CN"/>
              </w:rPr>
              <w:t>ore 9.30-10.30</w:t>
            </w:r>
            <w:r w:rsidRPr="00970F04">
              <w:rPr>
                <w:lang w:eastAsia="zh-CN"/>
              </w:rPr>
              <w:t xml:space="preserve"> le classi 1G, 1H, 1I si recano nelle rispettive </w:t>
            </w:r>
            <w:r w:rsidRPr="00D06DD6">
              <w:rPr>
                <w:b/>
                <w:lang w:eastAsia="zh-CN"/>
              </w:rPr>
              <w:t>aule</w:t>
            </w:r>
            <w:r w:rsidRPr="00970F04">
              <w:rPr>
                <w:lang w:eastAsia="zh-CN"/>
              </w:rPr>
              <w:t xml:space="preserve"> e incontrano</w:t>
            </w:r>
            <w:r>
              <w:rPr>
                <w:lang w:eastAsia="zh-CN"/>
              </w:rPr>
              <w:t xml:space="preserve"> ciascuna i docenti di classe </w:t>
            </w:r>
            <w:r w:rsidRPr="00970F04">
              <w:rPr>
                <w:lang w:eastAsia="zh-CN"/>
              </w:rPr>
              <w:t>che si presenteranno, confermeranno i libri di testo, daranno indicazioni per l’acquisto dei materiali didattici, forniranno alcune indicazioni sulla loro disciplina;</w:t>
            </w:r>
          </w:p>
          <w:p w:rsidR="009A1CD1" w:rsidRPr="00970F04" w:rsidRDefault="009A1CD1" w:rsidP="009A1CD1">
            <w:pPr>
              <w:suppressAutoHyphens/>
              <w:rPr>
                <w:lang w:eastAsia="zh-CN"/>
              </w:rPr>
            </w:pPr>
            <w:r w:rsidRPr="004D6161">
              <w:rPr>
                <w:b/>
                <w:lang w:eastAsia="zh-CN"/>
              </w:rPr>
              <w:t>ore 10.30</w:t>
            </w:r>
            <w:r w:rsidRPr="00970F04">
              <w:rPr>
                <w:lang w:eastAsia="zh-CN"/>
              </w:rPr>
              <w:t xml:space="preserve"> le attività di accoglienza</w:t>
            </w:r>
            <w:r>
              <w:rPr>
                <w:lang w:eastAsia="zh-CN"/>
              </w:rPr>
              <w:t xml:space="preserve"> in succursale</w:t>
            </w:r>
            <w:r w:rsidRPr="00970F04">
              <w:rPr>
                <w:lang w:eastAsia="zh-CN"/>
              </w:rPr>
              <w:t xml:space="preserve"> si concludono</w:t>
            </w:r>
            <w:r>
              <w:rPr>
                <w:lang w:eastAsia="zh-CN"/>
              </w:rPr>
              <w:t>. G</w:t>
            </w:r>
            <w:r w:rsidRPr="00970F04">
              <w:rPr>
                <w:lang w:eastAsia="zh-CN"/>
              </w:rPr>
              <w:t>li studenti rientrano a casa e i docenti terminano il servizio a meno che non abbiano classi prime presso la sede centrale.</w:t>
            </w:r>
          </w:p>
          <w:p w:rsidR="009A1CD1" w:rsidRPr="00970F04" w:rsidRDefault="009A1CD1" w:rsidP="009A1CD1">
            <w:pPr>
              <w:suppressAutoHyphens/>
              <w:rPr>
                <w:lang w:eastAsia="zh-CN"/>
              </w:rPr>
            </w:pPr>
          </w:p>
          <w:p w:rsidR="009A1CD1" w:rsidRPr="00970F04" w:rsidRDefault="009A1CD1" w:rsidP="009A1CD1">
            <w:pPr>
              <w:suppressAutoHyphens/>
              <w:rPr>
                <w:b/>
                <w:sz w:val="28"/>
                <w:szCs w:val="28"/>
                <w:lang w:eastAsia="zh-CN"/>
              </w:rPr>
            </w:pPr>
            <w:r w:rsidRPr="00970F04">
              <w:rPr>
                <w:b/>
                <w:sz w:val="28"/>
                <w:szCs w:val="28"/>
                <w:u w:val="single"/>
                <w:lang w:eastAsia="zh-CN"/>
              </w:rPr>
              <w:t>In sede centrale</w:t>
            </w:r>
            <w:r w:rsidRPr="00970F04">
              <w:rPr>
                <w:b/>
                <w:sz w:val="28"/>
                <w:szCs w:val="28"/>
                <w:lang w:eastAsia="zh-CN"/>
              </w:rPr>
              <w:t>:</w:t>
            </w:r>
          </w:p>
          <w:p w:rsidR="009A1CD1" w:rsidRPr="00970F04" w:rsidRDefault="009A1CD1" w:rsidP="009A1CD1">
            <w:pPr>
              <w:suppressAutoHyphens/>
              <w:rPr>
                <w:lang w:eastAsia="zh-CN"/>
              </w:rPr>
            </w:pPr>
            <w:r w:rsidRPr="001713A4">
              <w:rPr>
                <w:b/>
                <w:lang w:eastAsia="zh-CN"/>
              </w:rPr>
              <w:t>Ore 10.30</w:t>
            </w:r>
            <w:r w:rsidRPr="00970F04">
              <w:rPr>
                <w:lang w:eastAsia="zh-CN"/>
              </w:rPr>
              <w:t>: appello delle classi 1</w:t>
            </w:r>
            <w:r>
              <w:rPr>
                <w:lang w:eastAsia="zh-CN"/>
              </w:rPr>
              <w:t>B, 1C, 1M, 1P, 1F, 1Q</w:t>
            </w:r>
            <w:r w:rsidRPr="00970F04">
              <w:rPr>
                <w:lang w:eastAsia="zh-CN"/>
              </w:rPr>
              <w:t>;</w:t>
            </w:r>
          </w:p>
          <w:p w:rsidR="009A1CD1" w:rsidRPr="00970F04" w:rsidRDefault="009A1CD1" w:rsidP="009A1CD1">
            <w:pPr>
              <w:suppressAutoHyphens/>
              <w:rPr>
                <w:lang w:eastAsia="zh-CN"/>
              </w:rPr>
            </w:pPr>
            <w:r w:rsidRPr="001713A4">
              <w:rPr>
                <w:b/>
                <w:lang w:eastAsia="zh-CN"/>
              </w:rPr>
              <w:t>ore 11.00-12.00</w:t>
            </w:r>
            <w:r w:rsidRPr="00970F04">
              <w:rPr>
                <w:lang w:eastAsia="zh-CN"/>
              </w:rPr>
              <w:t xml:space="preserve"> le classi 1B, 1C, 1F si recano in </w:t>
            </w:r>
            <w:r w:rsidRPr="001713A4">
              <w:rPr>
                <w:b/>
                <w:lang w:eastAsia="zh-CN"/>
              </w:rPr>
              <w:t>palestra</w:t>
            </w:r>
            <w:r w:rsidRPr="00970F04">
              <w:rPr>
                <w:lang w:eastAsia="zh-CN"/>
              </w:rPr>
              <w:t xml:space="preserve"> accompagnate dal docente che ha effettuato l’appello per l’incontro con il DS, possono partecipare anche i genitori;</w:t>
            </w:r>
          </w:p>
          <w:p w:rsidR="009A1CD1" w:rsidRPr="00970F04" w:rsidRDefault="009A1CD1" w:rsidP="009A1CD1">
            <w:pPr>
              <w:suppressAutoHyphens/>
              <w:rPr>
                <w:lang w:eastAsia="zh-CN"/>
              </w:rPr>
            </w:pPr>
            <w:r w:rsidRPr="001713A4">
              <w:rPr>
                <w:b/>
                <w:lang w:eastAsia="zh-CN"/>
              </w:rPr>
              <w:t>ore 11.00-12.00</w:t>
            </w:r>
            <w:r w:rsidRPr="00970F04">
              <w:rPr>
                <w:lang w:eastAsia="zh-CN"/>
              </w:rPr>
              <w:t xml:space="preserve"> le classi 1M, 1P, 1Q,  si recano nelle rispettive </w:t>
            </w:r>
            <w:r w:rsidRPr="001713A4">
              <w:rPr>
                <w:b/>
                <w:lang w:eastAsia="zh-CN"/>
              </w:rPr>
              <w:t>aule</w:t>
            </w:r>
            <w:r w:rsidRPr="00970F04">
              <w:rPr>
                <w:lang w:eastAsia="zh-CN"/>
              </w:rPr>
              <w:t xml:space="preserve"> e incontra</w:t>
            </w:r>
            <w:r>
              <w:rPr>
                <w:lang w:eastAsia="zh-CN"/>
              </w:rPr>
              <w:t xml:space="preserve">no i docenti della loro classe </w:t>
            </w:r>
            <w:r w:rsidRPr="00970F04">
              <w:rPr>
                <w:lang w:eastAsia="zh-CN"/>
              </w:rPr>
              <w:t>che si presenteranno, confermeranno i libri di testo, daranno indicazioni per l’acquisto dei materiali didattici, forniranno alcune indicazioni sulla loro disciplina;</w:t>
            </w:r>
          </w:p>
          <w:p w:rsidR="009A1CD1" w:rsidRPr="00970F04" w:rsidRDefault="009A1CD1" w:rsidP="009A1CD1">
            <w:pPr>
              <w:suppressAutoHyphens/>
              <w:rPr>
                <w:lang w:eastAsia="zh-CN"/>
              </w:rPr>
            </w:pPr>
            <w:r w:rsidRPr="001713A4">
              <w:rPr>
                <w:b/>
                <w:lang w:eastAsia="zh-CN"/>
              </w:rPr>
              <w:t>ore 12.00-13.00</w:t>
            </w:r>
            <w:r w:rsidRPr="00970F04">
              <w:rPr>
                <w:lang w:eastAsia="zh-CN"/>
              </w:rPr>
              <w:t xml:space="preserve"> le classi 1B, 1C, 1F, si recano nelle rispettive </w:t>
            </w:r>
            <w:r w:rsidRPr="001713A4">
              <w:rPr>
                <w:b/>
                <w:lang w:eastAsia="zh-CN"/>
              </w:rPr>
              <w:t>aule</w:t>
            </w:r>
            <w:r w:rsidRPr="00970F04">
              <w:rPr>
                <w:lang w:eastAsia="zh-CN"/>
              </w:rPr>
              <w:t xml:space="preserve"> e incontra</w:t>
            </w:r>
            <w:r>
              <w:rPr>
                <w:lang w:eastAsia="zh-CN"/>
              </w:rPr>
              <w:t xml:space="preserve">no i docenti della loro classe </w:t>
            </w:r>
            <w:r w:rsidRPr="00970F04">
              <w:rPr>
                <w:lang w:eastAsia="zh-CN"/>
              </w:rPr>
              <w:t>che si presenteranno, confermeranno i libri di testo, daranno indicazioni per l’acquisto dei materiali didattici, forniranno alcune indicazioni sulla loro disciplina;</w:t>
            </w:r>
          </w:p>
          <w:p w:rsidR="009A1CD1" w:rsidRPr="001713A4" w:rsidRDefault="009A1CD1" w:rsidP="009A1CD1">
            <w:pPr>
              <w:suppressAutoHyphens/>
              <w:rPr>
                <w:b/>
                <w:lang w:eastAsia="zh-CN"/>
              </w:rPr>
            </w:pPr>
            <w:r w:rsidRPr="001713A4">
              <w:rPr>
                <w:b/>
                <w:lang w:eastAsia="zh-CN"/>
              </w:rPr>
              <w:t>ore 12.00-13.00</w:t>
            </w:r>
            <w:r w:rsidRPr="00970F04">
              <w:rPr>
                <w:lang w:eastAsia="zh-CN"/>
              </w:rPr>
              <w:t xml:space="preserve"> le classi 1M, 1P, 1Q, si recano </w:t>
            </w:r>
            <w:r w:rsidRPr="001713A4">
              <w:rPr>
                <w:b/>
                <w:lang w:eastAsia="zh-CN"/>
              </w:rPr>
              <w:t>in palestra</w:t>
            </w:r>
            <w:r w:rsidRPr="00970F04">
              <w:rPr>
                <w:lang w:eastAsia="zh-CN"/>
              </w:rPr>
              <w:t xml:space="preserve"> accompagnate dal docente che ha effettuato l’appello per l’incontro con il DS, possono partecipare anche i genitori</w:t>
            </w:r>
            <w:r w:rsidRPr="001713A4">
              <w:rPr>
                <w:b/>
                <w:lang w:eastAsia="zh-CN"/>
              </w:rPr>
              <w:t>;</w:t>
            </w:r>
          </w:p>
          <w:p w:rsidR="009A1CD1" w:rsidRPr="00970F04" w:rsidRDefault="009A1CD1" w:rsidP="009A1CD1">
            <w:pPr>
              <w:suppressAutoHyphens/>
              <w:rPr>
                <w:lang w:eastAsia="zh-CN"/>
              </w:rPr>
            </w:pPr>
            <w:r w:rsidRPr="001713A4">
              <w:rPr>
                <w:b/>
                <w:lang w:eastAsia="zh-CN"/>
              </w:rPr>
              <w:t>ore 13.00</w:t>
            </w:r>
            <w:r w:rsidRPr="00970F04">
              <w:rPr>
                <w:lang w:eastAsia="zh-CN"/>
              </w:rPr>
              <w:t xml:space="preserve"> le attività di accoglienza </w:t>
            </w:r>
            <w:r>
              <w:rPr>
                <w:lang w:eastAsia="zh-CN"/>
              </w:rPr>
              <w:t xml:space="preserve">in sede centrale </w:t>
            </w:r>
            <w:r w:rsidRPr="00970F04">
              <w:rPr>
                <w:lang w:eastAsia="zh-CN"/>
              </w:rPr>
              <w:t>si concludono</w:t>
            </w:r>
            <w:r>
              <w:rPr>
                <w:lang w:eastAsia="zh-CN"/>
              </w:rPr>
              <w:t>.</w:t>
            </w:r>
            <w:r w:rsidRPr="00970F04"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>G</w:t>
            </w:r>
            <w:r w:rsidRPr="00970F04">
              <w:rPr>
                <w:lang w:eastAsia="zh-CN"/>
              </w:rPr>
              <w:t xml:space="preserve">li studenti rientrano a casa e i docenti terminano il servizio. </w:t>
            </w:r>
          </w:p>
          <w:p w:rsidR="009A1CD1" w:rsidRPr="00970F04" w:rsidRDefault="009A1CD1" w:rsidP="009A1CD1">
            <w:pPr>
              <w:suppressAutoHyphens/>
              <w:rPr>
                <w:b/>
                <w:sz w:val="28"/>
                <w:szCs w:val="28"/>
                <w:lang w:eastAsia="zh-CN"/>
              </w:rPr>
            </w:pPr>
          </w:p>
          <w:p w:rsidR="009A1CD1" w:rsidRDefault="009A1CD1" w:rsidP="009A1CD1">
            <w:pPr>
              <w:suppressAutoHyphens/>
              <w:rPr>
                <w:lang w:eastAsia="zh-CN"/>
              </w:rPr>
            </w:pPr>
            <w:r w:rsidRPr="008A6396">
              <w:rPr>
                <w:b/>
                <w:i/>
                <w:lang w:eastAsia="zh-CN"/>
              </w:rPr>
              <w:t>N.B. i docenti coinvolti nell’attività di accoglienza non recuperano l’eventuale giorno libero “perduto” o il diverso orario realizzato</w:t>
            </w:r>
            <w:r w:rsidRPr="008A6396">
              <w:rPr>
                <w:lang w:eastAsia="zh-CN"/>
              </w:rPr>
              <w:t>.</w:t>
            </w:r>
          </w:p>
          <w:p w:rsidR="009A1CD1" w:rsidRPr="00841EFB" w:rsidRDefault="009A1CD1" w:rsidP="009A1CD1">
            <w:pPr>
              <w:suppressAutoHyphens/>
              <w:rPr>
                <w:lang w:eastAsia="zh-CN"/>
              </w:rPr>
            </w:pPr>
          </w:p>
          <w:p w:rsidR="009A1CD1" w:rsidRPr="008A6396" w:rsidRDefault="009A1CD1" w:rsidP="009A1CD1">
            <w:pPr>
              <w:suppressAutoHyphens/>
              <w:rPr>
                <w:b/>
                <w:sz w:val="28"/>
                <w:szCs w:val="28"/>
                <w:u w:val="single"/>
                <w:lang w:eastAsia="zh-CN"/>
              </w:rPr>
            </w:pPr>
            <w:r w:rsidRPr="00970F04">
              <w:rPr>
                <w:b/>
                <w:sz w:val="28"/>
                <w:szCs w:val="28"/>
                <w:u w:val="single"/>
                <w:lang w:eastAsia="zh-CN"/>
              </w:rPr>
              <w:t xml:space="preserve"> Da </w:t>
            </w:r>
            <w:r>
              <w:rPr>
                <w:b/>
                <w:sz w:val="28"/>
                <w:szCs w:val="28"/>
                <w:u w:val="single"/>
                <w:lang w:eastAsia="zh-CN"/>
              </w:rPr>
              <w:t xml:space="preserve">giovedì </w:t>
            </w:r>
            <w:r w:rsidRPr="00970F04">
              <w:rPr>
                <w:b/>
                <w:sz w:val="28"/>
                <w:szCs w:val="28"/>
                <w:u w:val="single"/>
                <w:lang w:eastAsia="zh-CN"/>
              </w:rPr>
              <w:t>1</w:t>
            </w:r>
            <w:r>
              <w:rPr>
                <w:b/>
                <w:sz w:val="28"/>
                <w:szCs w:val="28"/>
                <w:u w:val="single"/>
                <w:lang w:eastAsia="zh-CN"/>
              </w:rPr>
              <w:t>7 settembre,</w:t>
            </w:r>
            <w:r>
              <w:rPr>
                <w:b/>
                <w:sz w:val="28"/>
                <w:szCs w:val="28"/>
                <w:lang w:eastAsia="zh-CN"/>
              </w:rPr>
              <w:t xml:space="preserve"> </w:t>
            </w:r>
            <w:r w:rsidRPr="00970F04">
              <w:rPr>
                <w:lang w:eastAsia="zh-CN"/>
              </w:rPr>
              <w:t>per un periodo di circa 2 settimane</w:t>
            </w:r>
            <w:r w:rsidRPr="00970F04">
              <w:rPr>
                <w:sz w:val="28"/>
                <w:szCs w:val="28"/>
                <w:lang w:eastAsia="zh-CN"/>
              </w:rPr>
              <w:t xml:space="preserve">, </w:t>
            </w:r>
            <w:r>
              <w:rPr>
                <w:sz w:val="28"/>
                <w:szCs w:val="28"/>
                <w:lang w:eastAsia="zh-CN"/>
              </w:rPr>
              <w:t>(</w:t>
            </w:r>
            <w:r w:rsidRPr="007E5548">
              <w:rPr>
                <w:i/>
                <w:lang w:eastAsia="zh-CN"/>
              </w:rPr>
              <w:t>all’interno delle singole classi, nelle rispettive sedi</w:t>
            </w:r>
            <w:r>
              <w:rPr>
                <w:i/>
                <w:lang w:eastAsia="zh-CN"/>
              </w:rPr>
              <w:t>)</w:t>
            </w:r>
            <w:r w:rsidRPr="007E5548">
              <w:rPr>
                <w:i/>
                <w:lang w:eastAsia="zh-CN"/>
              </w:rPr>
              <w:t xml:space="preserve">, </w:t>
            </w:r>
            <w:r w:rsidRPr="00970F04">
              <w:rPr>
                <w:lang w:eastAsia="zh-CN"/>
              </w:rPr>
              <w:t>gli alunni di ciascuna classe verranno guidati dagli insegnanti prev</w:t>
            </w:r>
            <w:r>
              <w:rPr>
                <w:lang w:eastAsia="zh-CN"/>
              </w:rPr>
              <w:t xml:space="preserve">entivamente designati dal CDC, in alcuni </w:t>
            </w:r>
            <w:r w:rsidRPr="00970F04">
              <w:rPr>
                <w:lang w:eastAsia="zh-CN"/>
              </w:rPr>
              <w:t>percorsi che prevedono rispettivamente:</w:t>
            </w:r>
          </w:p>
          <w:p w:rsidR="009A1CD1" w:rsidRPr="00970F04" w:rsidRDefault="009A1CD1" w:rsidP="009A1CD1">
            <w:pPr>
              <w:suppressAutoHyphens/>
              <w:rPr>
                <w:sz w:val="32"/>
                <w:szCs w:val="32"/>
                <w:lang w:eastAsia="zh-CN"/>
              </w:rPr>
            </w:pPr>
          </w:p>
          <w:p w:rsidR="009A1CD1" w:rsidRDefault="009A1CD1" w:rsidP="00D822B4">
            <w:pPr>
              <w:suppressAutoHyphens/>
              <w:rPr>
                <w:b/>
                <w:sz w:val="28"/>
                <w:szCs w:val="28"/>
                <w:u w:val="single"/>
                <w:lang w:eastAsia="zh-CN"/>
              </w:rPr>
            </w:pPr>
          </w:p>
          <w:p w:rsidR="009A1CD1" w:rsidRDefault="009A1CD1" w:rsidP="00D822B4">
            <w:pPr>
              <w:suppressAutoHyphens/>
              <w:rPr>
                <w:b/>
                <w:sz w:val="28"/>
                <w:szCs w:val="28"/>
                <w:u w:val="single"/>
                <w:lang w:eastAsia="zh-CN"/>
              </w:rPr>
            </w:pPr>
          </w:p>
          <w:p w:rsidR="00D56463" w:rsidRDefault="00D56463" w:rsidP="00D822B4">
            <w:pPr>
              <w:suppressAutoHyphens/>
              <w:rPr>
                <w:b/>
                <w:sz w:val="28"/>
                <w:szCs w:val="28"/>
                <w:u w:val="single"/>
                <w:lang w:eastAsia="zh-CN"/>
              </w:rPr>
            </w:pPr>
          </w:p>
          <w:p w:rsidR="00D822B4" w:rsidRPr="00970F04" w:rsidRDefault="00D822B4" w:rsidP="00D822B4">
            <w:pPr>
              <w:suppressAutoHyphens/>
              <w:rPr>
                <w:sz w:val="32"/>
                <w:szCs w:val="32"/>
                <w:lang w:eastAsia="zh-CN"/>
              </w:rPr>
            </w:pPr>
          </w:p>
          <w:p w:rsidR="00D822B4" w:rsidRPr="00970F04" w:rsidRDefault="00D822B4" w:rsidP="00D822B4">
            <w:pPr>
              <w:tabs>
                <w:tab w:val="left" w:pos="2880"/>
              </w:tabs>
              <w:suppressAutoHyphens/>
              <w:snapToGrid w:val="0"/>
              <w:rPr>
                <w:i/>
                <w:lang w:eastAsia="zh-CN"/>
              </w:rPr>
            </w:pPr>
            <w:r w:rsidRPr="003378F7">
              <w:rPr>
                <w:b/>
                <w:lang w:eastAsia="zh-CN"/>
              </w:rPr>
              <w:t>CONOSCENZA RECIPROCA</w:t>
            </w:r>
            <w:r w:rsidRPr="00970F04">
              <w:rPr>
                <w:b/>
                <w:lang w:eastAsia="zh-CN"/>
              </w:rPr>
              <w:t xml:space="preserve"> </w:t>
            </w:r>
            <w:r w:rsidR="005360C9" w:rsidRPr="00970F04">
              <w:rPr>
                <w:b/>
                <w:lang w:eastAsia="zh-CN"/>
              </w:rPr>
              <w:t>(affidato ai docenti di scienze e religione)</w:t>
            </w:r>
            <w:r w:rsidRPr="00970F04">
              <w:rPr>
                <w:b/>
                <w:lang w:eastAsia="zh-CN"/>
              </w:rPr>
              <w:t xml:space="preserve"> </w:t>
            </w:r>
          </w:p>
          <w:p w:rsidR="00D822B4" w:rsidRPr="00970F04" w:rsidRDefault="00D822B4" w:rsidP="00D822B4">
            <w:pPr>
              <w:tabs>
                <w:tab w:val="left" w:pos="2880"/>
              </w:tabs>
              <w:suppressAutoHyphens/>
              <w:snapToGrid w:val="0"/>
              <w:rPr>
                <w:i/>
                <w:iCs/>
                <w:sz w:val="16"/>
                <w:szCs w:val="16"/>
                <w:lang w:eastAsia="zh-CN"/>
              </w:rPr>
            </w:pPr>
            <w:r w:rsidRPr="00970F04">
              <w:rPr>
                <w:lang w:eastAsia="zh-CN"/>
              </w:rPr>
              <w:t xml:space="preserve"> </w:t>
            </w:r>
          </w:p>
          <w:p w:rsidR="00D822B4" w:rsidRPr="00970F04" w:rsidRDefault="00D822B4" w:rsidP="00D822B4">
            <w:pPr>
              <w:pStyle w:val="ListParagraph"/>
              <w:numPr>
                <w:ilvl w:val="0"/>
                <w:numId w:val="28"/>
              </w:numPr>
              <w:tabs>
                <w:tab w:val="left" w:pos="1440"/>
              </w:tabs>
              <w:suppressAutoHyphens/>
              <w:snapToGrid w:val="0"/>
              <w:rPr>
                <w:lang w:eastAsia="zh-CN"/>
              </w:rPr>
            </w:pPr>
            <w:r w:rsidRPr="00970F04">
              <w:rPr>
                <w:lang w:eastAsia="zh-CN"/>
              </w:rPr>
              <w:t>la conoscenza reciproca viene proposta attraverso un</w:t>
            </w:r>
            <w:r w:rsidR="007E3E70" w:rsidRPr="00970F04">
              <w:rPr>
                <w:lang w:eastAsia="zh-CN"/>
              </w:rPr>
              <w:t>o o più  giochi</w:t>
            </w:r>
            <w:r w:rsidRPr="00970F04">
              <w:rPr>
                <w:lang w:eastAsia="zh-CN"/>
              </w:rPr>
              <w:t xml:space="preserve"> di presentazione con tecniche di cooperative learning  </w:t>
            </w:r>
          </w:p>
          <w:p w:rsidR="00D822B4" w:rsidRPr="00970F04" w:rsidRDefault="00D822B4" w:rsidP="00D822B4">
            <w:pPr>
              <w:suppressAutoHyphens/>
              <w:ind w:left="360"/>
              <w:rPr>
                <w:lang w:eastAsia="zh-CN"/>
              </w:rPr>
            </w:pPr>
          </w:p>
          <w:p w:rsidR="00D822B4" w:rsidRPr="00970F04" w:rsidRDefault="00D822B4" w:rsidP="00D822B4">
            <w:pPr>
              <w:suppressAutoHyphens/>
              <w:rPr>
                <w:b/>
                <w:lang w:eastAsia="zh-CN"/>
              </w:rPr>
            </w:pPr>
            <w:r w:rsidRPr="003378F7">
              <w:rPr>
                <w:b/>
                <w:lang w:eastAsia="zh-CN"/>
              </w:rPr>
              <w:t>CONOSCENZA POF</w:t>
            </w:r>
            <w:r w:rsidRPr="00970F04">
              <w:rPr>
                <w:b/>
                <w:lang w:eastAsia="zh-CN"/>
              </w:rPr>
              <w:t xml:space="preserve"> </w:t>
            </w:r>
            <w:r w:rsidR="005360C9" w:rsidRPr="00970F04">
              <w:rPr>
                <w:b/>
                <w:lang w:eastAsia="zh-CN"/>
              </w:rPr>
              <w:t>(affidato ai docenti di tecniche professionali dei servizi commericali o ai docenti di lettere)</w:t>
            </w:r>
          </w:p>
          <w:p w:rsidR="00D822B4" w:rsidRPr="00970F04" w:rsidRDefault="00D822B4" w:rsidP="00D822B4">
            <w:pPr>
              <w:suppressAutoHyphens/>
              <w:rPr>
                <w:b/>
                <w:sz w:val="16"/>
                <w:szCs w:val="16"/>
                <w:lang w:eastAsia="zh-CN"/>
              </w:rPr>
            </w:pPr>
          </w:p>
          <w:p w:rsidR="00D822B4" w:rsidRPr="00970F04" w:rsidRDefault="00D822B4" w:rsidP="00D822B4">
            <w:pPr>
              <w:pStyle w:val="ListParagraph"/>
              <w:numPr>
                <w:ilvl w:val="0"/>
                <w:numId w:val="28"/>
              </w:numPr>
              <w:tabs>
                <w:tab w:val="left" w:pos="1440"/>
              </w:tabs>
              <w:suppressAutoHyphens/>
              <w:snapToGrid w:val="0"/>
              <w:rPr>
                <w:lang w:eastAsia="zh-CN"/>
              </w:rPr>
            </w:pPr>
            <w:r w:rsidRPr="00970F04">
              <w:rPr>
                <w:lang w:eastAsia="zh-CN"/>
              </w:rPr>
              <w:t>gli alunni conoscono i contenuti salienti del piano dell’offerta formativa in merito agli obiettivi educativi, agli strumenti ed in particolare ai progetti che lo attuano</w:t>
            </w:r>
          </w:p>
          <w:p w:rsidR="00D822B4" w:rsidRPr="00970F04" w:rsidRDefault="00D822B4" w:rsidP="00D822B4">
            <w:pPr>
              <w:tabs>
                <w:tab w:val="left" w:pos="1440"/>
              </w:tabs>
              <w:suppressAutoHyphens/>
              <w:snapToGrid w:val="0"/>
              <w:ind w:left="360"/>
              <w:rPr>
                <w:lang w:eastAsia="zh-CN"/>
              </w:rPr>
            </w:pPr>
          </w:p>
          <w:p w:rsidR="00D822B4" w:rsidRPr="00970F04" w:rsidRDefault="00D822B4" w:rsidP="00D822B4">
            <w:pPr>
              <w:suppressAutoHyphens/>
              <w:rPr>
                <w:b/>
                <w:lang w:eastAsia="zh-CN"/>
              </w:rPr>
            </w:pPr>
            <w:r w:rsidRPr="003378F7">
              <w:rPr>
                <w:b/>
                <w:lang w:eastAsia="zh-CN"/>
              </w:rPr>
              <w:t>CONOSCENZA LOGISTICA DELLA SCUOLA  e  PIANO SICUREZZA</w:t>
            </w:r>
            <w:r w:rsidR="005360C9" w:rsidRPr="00970F04">
              <w:rPr>
                <w:b/>
                <w:lang w:eastAsia="zh-CN"/>
              </w:rPr>
              <w:t xml:space="preserve"> (affidato ai docenti di scienze motorie)</w:t>
            </w:r>
          </w:p>
          <w:p w:rsidR="00D822B4" w:rsidRPr="00970F04" w:rsidRDefault="00D822B4" w:rsidP="00D822B4">
            <w:pPr>
              <w:suppressAutoHyphens/>
              <w:rPr>
                <w:sz w:val="16"/>
                <w:szCs w:val="16"/>
                <w:lang w:eastAsia="zh-CN"/>
              </w:rPr>
            </w:pPr>
          </w:p>
          <w:p w:rsidR="00D822B4" w:rsidRPr="00970F04" w:rsidRDefault="00D822B4" w:rsidP="00D822B4">
            <w:pPr>
              <w:pStyle w:val="ListParagraph"/>
              <w:numPr>
                <w:ilvl w:val="0"/>
                <w:numId w:val="28"/>
              </w:numPr>
              <w:tabs>
                <w:tab w:val="left" w:pos="1440"/>
              </w:tabs>
              <w:suppressAutoHyphens/>
              <w:snapToGrid w:val="0"/>
              <w:rPr>
                <w:lang w:eastAsia="zh-CN"/>
              </w:rPr>
            </w:pPr>
            <w:r w:rsidRPr="00970F04">
              <w:rPr>
                <w:lang w:eastAsia="zh-CN"/>
              </w:rPr>
              <w:t xml:space="preserve">gli alunni visitano la scuola e le sue strutture </w:t>
            </w:r>
          </w:p>
          <w:p w:rsidR="00D822B4" w:rsidRPr="00970F04" w:rsidRDefault="00D822B4" w:rsidP="00D822B4">
            <w:pPr>
              <w:pStyle w:val="ListParagraph"/>
              <w:numPr>
                <w:ilvl w:val="0"/>
                <w:numId w:val="28"/>
              </w:numPr>
              <w:tabs>
                <w:tab w:val="left" w:pos="1440"/>
              </w:tabs>
              <w:suppressAutoHyphens/>
              <w:snapToGrid w:val="0"/>
              <w:rPr>
                <w:lang w:eastAsia="zh-CN"/>
              </w:rPr>
            </w:pPr>
            <w:r w:rsidRPr="00970F04">
              <w:rPr>
                <w:lang w:eastAsia="zh-CN"/>
              </w:rPr>
              <w:t>gli alunni conoscono i comportamenti da adottarsi e le vie d’uscita nelle situazioni d’emergenza</w:t>
            </w:r>
          </w:p>
          <w:p w:rsidR="00794815" w:rsidRPr="00970F04" w:rsidRDefault="00794815" w:rsidP="00D822B4">
            <w:pPr>
              <w:tabs>
                <w:tab w:val="left" w:pos="2880"/>
              </w:tabs>
              <w:suppressAutoHyphens/>
              <w:snapToGrid w:val="0"/>
              <w:rPr>
                <w:b/>
                <w:lang w:eastAsia="zh-CN"/>
              </w:rPr>
            </w:pPr>
          </w:p>
          <w:p w:rsidR="00794815" w:rsidRPr="00970F04" w:rsidRDefault="00794815" w:rsidP="00D822B4">
            <w:pPr>
              <w:tabs>
                <w:tab w:val="left" w:pos="2880"/>
              </w:tabs>
              <w:suppressAutoHyphens/>
              <w:snapToGrid w:val="0"/>
              <w:rPr>
                <w:b/>
                <w:lang w:eastAsia="zh-CN"/>
              </w:rPr>
            </w:pPr>
          </w:p>
          <w:p w:rsidR="00D822B4" w:rsidRPr="00970F04" w:rsidRDefault="00D822B4" w:rsidP="00D822B4">
            <w:pPr>
              <w:tabs>
                <w:tab w:val="left" w:pos="2880"/>
              </w:tabs>
              <w:suppressAutoHyphens/>
              <w:snapToGrid w:val="0"/>
              <w:rPr>
                <w:b/>
                <w:lang w:eastAsia="zh-CN"/>
              </w:rPr>
            </w:pPr>
            <w:r w:rsidRPr="003378F7">
              <w:rPr>
                <w:b/>
                <w:lang w:eastAsia="zh-CN"/>
              </w:rPr>
              <w:t>REGOLAMENTO DI ISTITUTO E PATTO DI CORRESPONSABILITÀ</w:t>
            </w:r>
            <w:r w:rsidR="005360C9" w:rsidRPr="00970F04">
              <w:rPr>
                <w:b/>
                <w:lang w:eastAsia="zh-CN"/>
              </w:rPr>
              <w:t xml:space="preserve"> (affidato ai docenti di diritto)</w:t>
            </w:r>
          </w:p>
          <w:p w:rsidR="00D822B4" w:rsidRPr="00970F04" w:rsidRDefault="00D822B4" w:rsidP="00D822B4">
            <w:pPr>
              <w:tabs>
                <w:tab w:val="left" w:pos="2880"/>
              </w:tabs>
              <w:suppressAutoHyphens/>
              <w:snapToGrid w:val="0"/>
              <w:rPr>
                <w:sz w:val="16"/>
                <w:szCs w:val="16"/>
                <w:lang w:eastAsia="zh-CN"/>
              </w:rPr>
            </w:pPr>
          </w:p>
          <w:p w:rsidR="00D822B4" w:rsidRPr="00970F04" w:rsidRDefault="00D822B4" w:rsidP="00D822B4">
            <w:pPr>
              <w:pStyle w:val="ListParagraph"/>
              <w:numPr>
                <w:ilvl w:val="0"/>
                <w:numId w:val="28"/>
              </w:numPr>
              <w:tabs>
                <w:tab w:val="left" w:pos="1440"/>
              </w:tabs>
              <w:suppressAutoHyphens/>
              <w:snapToGrid w:val="0"/>
              <w:rPr>
                <w:lang w:eastAsia="zh-CN"/>
              </w:rPr>
            </w:pPr>
            <w:r w:rsidRPr="00970F04">
              <w:rPr>
                <w:lang w:eastAsia="zh-CN"/>
              </w:rPr>
              <w:t>lettura critica del Regolamento d’Istituto per conoscere e condividere le regole dell’Istituto</w:t>
            </w:r>
          </w:p>
          <w:p w:rsidR="00D822B4" w:rsidRPr="00970F04" w:rsidRDefault="00D822B4" w:rsidP="00D822B4">
            <w:pPr>
              <w:pStyle w:val="ListParagraph"/>
              <w:numPr>
                <w:ilvl w:val="0"/>
                <w:numId w:val="28"/>
              </w:numPr>
              <w:tabs>
                <w:tab w:val="left" w:pos="1440"/>
              </w:tabs>
              <w:suppressAutoHyphens/>
              <w:snapToGrid w:val="0"/>
              <w:rPr>
                <w:lang w:eastAsia="zh-CN"/>
              </w:rPr>
            </w:pPr>
            <w:r w:rsidRPr="00970F04">
              <w:rPr>
                <w:lang w:eastAsia="zh-CN"/>
              </w:rPr>
              <w:t xml:space="preserve">riflessione sul Patto di Corresponsabilità </w:t>
            </w:r>
          </w:p>
          <w:p w:rsidR="00D822B4" w:rsidRPr="00970F04" w:rsidRDefault="00D822B4" w:rsidP="00D822B4">
            <w:pPr>
              <w:pStyle w:val="ListParagraph"/>
              <w:numPr>
                <w:ilvl w:val="0"/>
                <w:numId w:val="28"/>
              </w:numPr>
              <w:tabs>
                <w:tab w:val="left" w:pos="1440"/>
              </w:tabs>
              <w:suppressAutoHyphens/>
              <w:snapToGrid w:val="0"/>
              <w:rPr>
                <w:lang w:eastAsia="zh-CN"/>
              </w:rPr>
            </w:pPr>
            <w:r w:rsidRPr="00970F04">
              <w:rPr>
                <w:lang w:eastAsia="zh-CN"/>
              </w:rPr>
              <w:t xml:space="preserve">attraverso il </w:t>
            </w:r>
            <w:r w:rsidRPr="00970F04">
              <w:rPr>
                <w:i/>
                <w:lang w:eastAsia="zh-CN"/>
              </w:rPr>
              <w:t>cooperative learning</w:t>
            </w:r>
            <w:r w:rsidRPr="00970F04">
              <w:rPr>
                <w:lang w:eastAsia="zh-CN"/>
              </w:rPr>
              <w:t>, la classe giunge a costruire il suo “decalogo”</w:t>
            </w:r>
          </w:p>
          <w:p w:rsidR="00D822B4" w:rsidRPr="00970F04" w:rsidRDefault="00D822B4" w:rsidP="00D822B4">
            <w:pPr>
              <w:pStyle w:val="ListParagraph"/>
              <w:numPr>
                <w:ilvl w:val="0"/>
                <w:numId w:val="28"/>
              </w:numPr>
              <w:tabs>
                <w:tab w:val="left" w:pos="1440"/>
              </w:tabs>
              <w:suppressAutoHyphens/>
              <w:snapToGrid w:val="0"/>
              <w:rPr>
                <w:lang w:eastAsia="zh-CN"/>
              </w:rPr>
            </w:pPr>
            <w:r w:rsidRPr="00970F04">
              <w:rPr>
                <w:lang w:eastAsia="zh-CN"/>
              </w:rPr>
              <w:t>ogni alunno sottoscrive una personale dichiarazione di intenti che sarà tenuto a rispetta</w:t>
            </w:r>
            <w:r w:rsidR="00350353" w:rsidRPr="00970F04">
              <w:rPr>
                <w:lang w:eastAsia="zh-CN"/>
              </w:rPr>
              <w:t>re</w:t>
            </w:r>
          </w:p>
          <w:p w:rsidR="00D822B4" w:rsidRPr="00970F04" w:rsidRDefault="00D822B4" w:rsidP="00D822B4">
            <w:pPr>
              <w:tabs>
                <w:tab w:val="left" w:pos="1440"/>
              </w:tabs>
              <w:suppressAutoHyphens/>
              <w:rPr>
                <w:lang w:eastAsia="zh-CN"/>
              </w:rPr>
            </w:pPr>
          </w:p>
          <w:p w:rsidR="00D822B4" w:rsidRPr="00970F04" w:rsidRDefault="00D822B4" w:rsidP="00D822B4">
            <w:pPr>
              <w:tabs>
                <w:tab w:val="num" w:pos="720"/>
                <w:tab w:val="left" w:pos="1440"/>
              </w:tabs>
              <w:suppressAutoHyphens/>
              <w:snapToGrid w:val="0"/>
              <w:rPr>
                <w:b/>
                <w:lang w:eastAsia="zh-CN"/>
              </w:rPr>
            </w:pPr>
            <w:r w:rsidRPr="003378F7">
              <w:rPr>
                <w:b/>
                <w:lang w:eastAsia="zh-CN"/>
              </w:rPr>
              <w:t>ORGANI COLLEGIALI E DEMOCRAZIA PARTECIPATIVA</w:t>
            </w:r>
            <w:r w:rsidRPr="00970F04">
              <w:rPr>
                <w:b/>
                <w:lang w:eastAsia="zh-CN"/>
              </w:rPr>
              <w:t xml:space="preserve"> </w:t>
            </w:r>
            <w:r w:rsidR="005360C9" w:rsidRPr="00970F04">
              <w:rPr>
                <w:b/>
                <w:lang w:eastAsia="zh-CN"/>
              </w:rPr>
              <w:t>(affidato ai docenti di diritto, l’argomento andrà particolarmente approfondito in occasione delle elezioni degli organi collegiali)</w:t>
            </w:r>
          </w:p>
          <w:p w:rsidR="00D822B4" w:rsidRPr="00970F04" w:rsidRDefault="00D822B4" w:rsidP="00D822B4">
            <w:pPr>
              <w:tabs>
                <w:tab w:val="num" w:pos="720"/>
                <w:tab w:val="left" w:pos="1440"/>
              </w:tabs>
              <w:suppressAutoHyphens/>
              <w:snapToGrid w:val="0"/>
              <w:rPr>
                <w:b/>
                <w:sz w:val="16"/>
                <w:szCs w:val="16"/>
                <w:lang w:eastAsia="zh-CN"/>
              </w:rPr>
            </w:pPr>
          </w:p>
          <w:p w:rsidR="00D822B4" w:rsidRPr="00970F04" w:rsidRDefault="00D822B4" w:rsidP="00D822B4">
            <w:pPr>
              <w:pStyle w:val="ListParagraph"/>
              <w:numPr>
                <w:ilvl w:val="0"/>
                <w:numId w:val="28"/>
              </w:numPr>
              <w:tabs>
                <w:tab w:val="left" w:pos="1440"/>
              </w:tabs>
              <w:suppressAutoHyphens/>
              <w:snapToGrid w:val="0"/>
              <w:rPr>
                <w:lang w:eastAsia="zh-CN"/>
              </w:rPr>
            </w:pPr>
            <w:r w:rsidRPr="00970F04">
              <w:rPr>
                <w:lang w:eastAsia="zh-CN"/>
              </w:rPr>
              <w:t xml:space="preserve">imparare a conoscere gli organi collegiali attraverso i quali gli alunni possono partecipare attivamente alla vita della scuola: </w:t>
            </w:r>
          </w:p>
          <w:p w:rsidR="00D822B4" w:rsidRPr="00970F04" w:rsidRDefault="00D822B4" w:rsidP="00D822B4">
            <w:pPr>
              <w:pStyle w:val="ListParagraph"/>
              <w:numPr>
                <w:ilvl w:val="0"/>
                <w:numId w:val="28"/>
              </w:numPr>
              <w:tabs>
                <w:tab w:val="left" w:pos="1440"/>
              </w:tabs>
              <w:suppressAutoHyphens/>
              <w:snapToGrid w:val="0"/>
              <w:rPr>
                <w:lang w:eastAsia="zh-CN"/>
              </w:rPr>
            </w:pPr>
            <w:r w:rsidRPr="00970F04">
              <w:rPr>
                <w:lang w:eastAsia="zh-CN"/>
              </w:rPr>
              <w:t>consiglio di classe</w:t>
            </w:r>
          </w:p>
          <w:p w:rsidR="00D822B4" w:rsidRPr="00970F04" w:rsidRDefault="00D822B4" w:rsidP="00D822B4">
            <w:pPr>
              <w:pStyle w:val="ListParagraph"/>
              <w:numPr>
                <w:ilvl w:val="0"/>
                <w:numId w:val="28"/>
              </w:numPr>
              <w:tabs>
                <w:tab w:val="left" w:pos="1440"/>
              </w:tabs>
              <w:suppressAutoHyphens/>
              <w:snapToGrid w:val="0"/>
              <w:rPr>
                <w:lang w:eastAsia="zh-CN"/>
              </w:rPr>
            </w:pPr>
            <w:r w:rsidRPr="00970F04">
              <w:rPr>
                <w:lang w:eastAsia="zh-CN"/>
              </w:rPr>
              <w:t>consiglio d’Istituto</w:t>
            </w:r>
          </w:p>
          <w:p w:rsidR="00D822B4" w:rsidRPr="00970F04" w:rsidRDefault="00D822B4" w:rsidP="00D822B4">
            <w:pPr>
              <w:pStyle w:val="ListParagraph"/>
              <w:numPr>
                <w:ilvl w:val="0"/>
                <w:numId w:val="28"/>
              </w:numPr>
              <w:tabs>
                <w:tab w:val="left" w:pos="1440"/>
              </w:tabs>
              <w:suppressAutoHyphens/>
              <w:snapToGrid w:val="0"/>
              <w:rPr>
                <w:lang w:eastAsia="zh-CN"/>
              </w:rPr>
            </w:pPr>
            <w:r w:rsidRPr="00970F04">
              <w:rPr>
                <w:lang w:eastAsia="zh-CN"/>
              </w:rPr>
              <w:t>consulta degli studenti</w:t>
            </w:r>
          </w:p>
          <w:p w:rsidR="00D822B4" w:rsidRPr="00970F04" w:rsidRDefault="00D822B4" w:rsidP="00D822B4">
            <w:pPr>
              <w:tabs>
                <w:tab w:val="left" w:pos="1440"/>
              </w:tabs>
              <w:suppressAutoHyphens/>
              <w:snapToGrid w:val="0"/>
              <w:rPr>
                <w:lang w:eastAsia="zh-CN"/>
              </w:rPr>
            </w:pPr>
          </w:p>
          <w:p w:rsidR="00D822B4" w:rsidRPr="00970F04" w:rsidRDefault="00D822B4" w:rsidP="00D822B4">
            <w:pPr>
              <w:suppressAutoHyphens/>
              <w:snapToGrid w:val="0"/>
              <w:rPr>
                <w:b/>
                <w:iCs/>
                <w:lang w:eastAsia="zh-CN"/>
              </w:rPr>
            </w:pPr>
            <w:r w:rsidRPr="003378F7">
              <w:rPr>
                <w:b/>
                <w:iCs/>
                <w:lang w:eastAsia="zh-CN"/>
              </w:rPr>
              <w:t>MOTIVAZIONE E SUCCESSO SCOLASTICO</w:t>
            </w:r>
            <w:r w:rsidRPr="00970F04">
              <w:rPr>
                <w:b/>
                <w:iCs/>
                <w:lang w:eastAsia="zh-CN"/>
              </w:rPr>
              <w:t xml:space="preserve"> </w:t>
            </w:r>
            <w:r w:rsidR="005360C9" w:rsidRPr="00970F04">
              <w:rPr>
                <w:b/>
                <w:iCs/>
                <w:lang w:eastAsia="zh-CN"/>
              </w:rPr>
              <w:t xml:space="preserve">(affidato ai docenti di lettere o di psicologia) </w:t>
            </w:r>
          </w:p>
          <w:p w:rsidR="00D822B4" w:rsidRPr="00970F04" w:rsidRDefault="00D822B4" w:rsidP="00D822B4">
            <w:pPr>
              <w:suppressAutoHyphens/>
              <w:rPr>
                <w:b/>
                <w:sz w:val="16"/>
                <w:szCs w:val="16"/>
                <w:lang w:eastAsia="zh-CN"/>
              </w:rPr>
            </w:pPr>
            <w:r w:rsidRPr="00970F04">
              <w:rPr>
                <w:b/>
                <w:i/>
                <w:iCs/>
                <w:sz w:val="16"/>
                <w:szCs w:val="16"/>
                <w:lang w:eastAsia="zh-CN"/>
              </w:rPr>
              <w:t xml:space="preserve">         </w:t>
            </w:r>
          </w:p>
          <w:p w:rsidR="00D822B4" w:rsidRPr="00970F04" w:rsidRDefault="00D822B4" w:rsidP="00D822B4">
            <w:pPr>
              <w:pStyle w:val="ListParagraph"/>
              <w:numPr>
                <w:ilvl w:val="0"/>
                <w:numId w:val="28"/>
              </w:numPr>
              <w:tabs>
                <w:tab w:val="left" w:pos="1440"/>
              </w:tabs>
              <w:suppressAutoHyphens/>
              <w:snapToGrid w:val="0"/>
              <w:rPr>
                <w:lang w:eastAsia="zh-CN"/>
              </w:rPr>
            </w:pPr>
            <w:r w:rsidRPr="00970F04">
              <w:rPr>
                <w:lang w:eastAsia="zh-CN"/>
              </w:rPr>
              <w:t xml:space="preserve">la motivazione attraverso test , distinzione fra motivazioni intrinseche ed estrinseche </w:t>
            </w:r>
          </w:p>
          <w:p w:rsidR="00D822B4" w:rsidRPr="00970F04" w:rsidRDefault="00D822B4" w:rsidP="00D822B4">
            <w:pPr>
              <w:pStyle w:val="ListParagraph"/>
              <w:numPr>
                <w:ilvl w:val="0"/>
                <w:numId w:val="28"/>
              </w:numPr>
              <w:tabs>
                <w:tab w:val="left" w:pos="1440"/>
              </w:tabs>
              <w:suppressAutoHyphens/>
              <w:snapToGrid w:val="0"/>
              <w:rPr>
                <w:lang w:eastAsia="zh-CN"/>
              </w:rPr>
            </w:pPr>
            <w:r w:rsidRPr="00970F04">
              <w:rPr>
                <w:lang w:eastAsia="zh-CN"/>
              </w:rPr>
              <w:t>riflessione sulla  scelta della scuola superiore</w:t>
            </w:r>
          </w:p>
          <w:p w:rsidR="00D822B4" w:rsidRPr="00970F04" w:rsidRDefault="00D822B4" w:rsidP="00D822B4">
            <w:pPr>
              <w:pStyle w:val="ListParagraph"/>
              <w:numPr>
                <w:ilvl w:val="0"/>
                <w:numId w:val="28"/>
              </w:numPr>
              <w:tabs>
                <w:tab w:val="left" w:pos="1440"/>
              </w:tabs>
              <w:suppressAutoHyphens/>
              <w:snapToGrid w:val="0"/>
              <w:rPr>
                <w:lang w:eastAsia="zh-CN"/>
              </w:rPr>
            </w:pPr>
            <w:r w:rsidRPr="00970F04">
              <w:rPr>
                <w:lang w:eastAsia="zh-CN"/>
              </w:rPr>
              <w:t>confronto con gli studenti di classi superiori</w:t>
            </w:r>
            <w:r w:rsidR="00D56463">
              <w:rPr>
                <w:lang w:eastAsia="zh-CN"/>
              </w:rPr>
              <w:t xml:space="preserve">: </w:t>
            </w:r>
            <w:r w:rsidRPr="00970F04">
              <w:rPr>
                <w:lang w:eastAsia="zh-CN"/>
              </w:rPr>
              <w:t>interrogativi  e risposte fra pari per ac</w:t>
            </w:r>
            <w:r w:rsidR="007E3E70" w:rsidRPr="00970F04">
              <w:rPr>
                <w:lang w:eastAsia="zh-CN"/>
              </w:rPr>
              <w:t>crescere la consapevolezza dell’</w:t>
            </w:r>
            <w:r w:rsidRPr="00970F04">
              <w:rPr>
                <w:lang w:eastAsia="zh-CN"/>
              </w:rPr>
              <w:t xml:space="preserve"> importanza dell’istruzione superiore</w:t>
            </w:r>
            <w:r w:rsidR="005E530B" w:rsidRPr="00970F04">
              <w:rPr>
                <w:lang w:eastAsia="zh-CN"/>
              </w:rPr>
              <w:t xml:space="preserve"> (</w:t>
            </w:r>
            <w:r w:rsidR="005E530B" w:rsidRPr="00970F04">
              <w:rPr>
                <w:i/>
                <w:lang w:eastAsia="zh-CN"/>
              </w:rPr>
              <w:t xml:space="preserve">nell’ottica della peer-education, i ragazzi delle seconde incontrano gli studenti delle prime per offrire loro una testimonianza autentica di come hanno vissuto </w:t>
            </w:r>
            <w:r w:rsidR="00B460A9" w:rsidRPr="00970F04">
              <w:rPr>
                <w:i/>
                <w:lang w:eastAsia="zh-CN"/>
              </w:rPr>
              <w:t>l’ingresso nella scuola superiore)</w:t>
            </w:r>
          </w:p>
          <w:p w:rsidR="00D822B4" w:rsidRPr="00970F04" w:rsidRDefault="00D822B4" w:rsidP="00D822B4">
            <w:pPr>
              <w:pStyle w:val="ListParagraph"/>
              <w:numPr>
                <w:ilvl w:val="0"/>
                <w:numId w:val="28"/>
              </w:numPr>
              <w:tabs>
                <w:tab w:val="left" w:pos="1440"/>
              </w:tabs>
              <w:suppressAutoHyphens/>
              <w:snapToGrid w:val="0"/>
              <w:rPr>
                <w:lang w:eastAsia="zh-CN"/>
              </w:rPr>
            </w:pPr>
            <w:r w:rsidRPr="00970F04">
              <w:rPr>
                <w:lang w:eastAsia="zh-CN"/>
              </w:rPr>
              <w:t>Istituzione della funzione di tutoraggio -</w:t>
            </w:r>
            <w:r w:rsidRPr="00970F04">
              <w:rPr>
                <w:i/>
                <w:lang w:eastAsia="zh-CN"/>
              </w:rPr>
              <w:t>TUTOR IUNIOR</w:t>
            </w:r>
            <w:r w:rsidRPr="00970F04">
              <w:rPr>
                <w:lang w:eastAsia="zh-CN"/>
              </w:rPr>
              <w:t>- da parte di alunni di classi quarte /quinte che si rendono disponibili ad interagire/aiutare i compagni delle classi prime</w:t>
            </w:r>
          </w:p>
          <w:p w:rsidR="00D822B4" w:rsidRPr="00970F04" w:rsidRDefault="00D822B4" w:rsidP="00D822B4">
            <w:pPr>
              <w:tabs>
                <w:tab w:val="left" w:pos="1440"/>
              </w:tabs>
              <w:suppressAutoHyphens/>
              <w:rPr>
                <w:lang w:eastAsia="zh-CN"/>
              </w:rPr>
            </w:pPr>
          </w:p>
          <w:p w:rsidR="00D822B4" w:rsidRPr="00970F04" w:rsidRDefault="00D822B4" w:rsidP="00D822B4">
            <w:pPr>
              <w:suppressAutoHyphens/>
              <w:snapToGrid w:val="0"/>
              <w:rPr>
                <w:b/>
                <w:i/>
                <w:iCs/>
                <w:lang w:eastAsia="zh-CN"/>
              </w:rPr>
            </w:pPr>
            <w:r w:rsidRPr="003378F7">
              <w:rPr>
                <w:b/>
                <w:lang w:eastAsia="zh-CN"/>
              </w:rPr>
              <w:t>METODO DI STUDIO</w:t>
            </w:r>
            <w:r w:rsidRPr="00970F04">
              <w:rPr>
                <w:b/>
                <w:lang w:eastAsia="zh-CN"/>
              </w:rPr>
              <w:t xml:space="preserve">  </w:t>
            </w:r>
            <w:r w:rsidR="005360C9" w:rsidRPr="00970F04">
              <w:rPr>
                <w:b/>
                <w:lang w:eastAsia="zh-CN"/>
              </w:rPr>
              <w:t>(affidato a tutti i docenti)</w:t>
            </w:r>
            <w:r w:rsidRPr="00970F04">
              <w:rPr>
                <w:b/>
                <w:lang w:eastAsia="zh-CN"/>
              </w:rPr>
              <w:t xml:space="preserve"> </w:t>
            </w:r>
            <w:r w:rsidRPr="00970F04">
              <w:rPr>
                <w:b/>
                <w:i/>
                <w:iCs/>
                <w:lang w:eastAsia="zh-CN"/>
              </w:rPr>
              <w:t xml:space="preserve"> </w:t>
            </w:r>
          </w:p>
          <w:p w:rsidR="00D822B4" w:rsidRPr="00970F04" w:rsidRDefault="00D822B4" w:rsidP="00D822B4">
            <w:pPr>
              <w:tabs>
                <w:tab w:val="left" w:pos="1440"/>
              </w:tabs>
              <w:suppressAutoHyphens/>
              <w:rPr>
                <w:sz w:val="16"/>
                <w:szCs w:val="16"/>
                <w:lang w:eastAsia="zh-CN"/>
              </w:rPr>
            </w:pPr>
          </w:p>
          <w:p w:rsidR="00D822B4" w:rsidRPr="00970F04" w:rsidRDefault="00D56463" w:rsidP="00D822B4">
            <w:pPr>
              <w:pStyle w:val="ListParagraph"/>
              <w:numPr>
                <w:ilvl w:val="0"/>
                <w:numId w:val="28"/>
              </w:numPr>
              <w:tabs>
                <w:tab w:val="left" w:pos="1440"/>
              </w:tabs>
              <w:suppressAutoHyphens/>
              <w:snapToGrid w:val="0"/>
              <w:rPr>
                <w:lang w:eastAsia="zh-CN"/>
              </w:rPr>
            </w:pPr>
            <w:r>
              <w:rPr>
                <w:lang w:eastAsia="zh-CN"/>
              </w:rPr>
              <w:t xml:space="preserve">Ciascun docente, avvalendosi dei materiali proposti –di ordine generale -e facendo  </w:t>
            </w:r>
            <w:r>
              <w:rPr>
                <w:lang w:eastAsia="zh-CN"/>
              </w:rPr>
              <w:lastRenderedPageBreak/>
              <w:t xml:space="preserve">particolare riferimento </w:t>
            </w:r>
            <w:r w:rsidR="00D822B4" w:rsidRPr="00970F04">
              <w:rPr>
                <w:lang w:eastAsia="zh-CN"/>
              </w:rPr>
              <w:t>a</w:t>
            </w:r>
            <w:r>
              <w:rPr>
                <w:lang w:eastAsia="zh-CN"/>
              </w:rPr>
              <w:t>lla propria disciplina, guiderà la classe e i singoli alunni all’acquisizione di un metodo di studio efficace.</w:t>
            </w:r>
          </w:p>
          <w:p w:rsidR="00794815" w:rsidRPr="00970F04" w:rsidRDefault="00794815" w:rsidP="00D822B4">
            <w:pPr>
              <w:tabs>
                <w:tab w:val="left" w:pos="2880"/>
              </w:tabs>
              <w:suppressAutoHyphens/>
              <w:snapToGrid w:val="0"/>
              <w:rPr>
                <w:b/>
                <w:lang w:eastAsia="zh-CN"/>
              </w:rPr>
            </w:pPr>
          </w:p>
          <w:p w:rsidR="00D822B4" w:rsidRPr="00970F04" w:rsidRDefault="00D822B4" w:rsidP="00D822B4">
            <w:pPr>
              <w:tabs>
                <w:tab w:val="left" w:pos="2880"/>
              </w:tabs>
              <w:suppressAutoHyphens/>
              <w:snapToGrid w:val="0"/>
              <w:rPr>
                <w:b/>
                <w:i/>
                <w:iCs/>
                <w:lang w:eastAsia="zh-CN"/>
              </w:rPr>
            </w:pPr>
            <w:r w:rsidRPr="003378F7">
              <w:rPr>
                <w:b/>
                <w:lang w:eastAsia="zh-CN"/>
              </w:rPr>
              <w:t>POTENZIAMENTO DELLE ABILITA' MATEMATICHE</w:t>
            </w:r>
            <w:r w:rsidRPr="00970F04">
              <w:rPr>
                <w:b/>
                <w:lang w:eastAsia="zh-CN"/>
              </w:rPr>
              <w:t xml:space="preserve"> </w:t>
            </w:r>
            <w:r w:rsidR="005360C9" w:rsidRPr="00970F04">
              <w:rPr>
                <w:b/>
                <w:lang w:eastAsia="zh-CN"/>
              </w:rPr>
              <w:t>(affidato ai docenti di matematica)</w:t>
            </w:r>
          </w:p>
          <w:p w:rsidR="00D822B4" w:rsidRPr="00970F04" w:rsidRDefault="00D822B4" w:rsidP="00D822B4">
            <w:pPr>
              <w:tabs>
                <w:tab w:val="left" w:pos="3600"/>
              </w:tabs>
              <w:suppressAutoHyphens/>
              <w:ind w:left="720"/>
              <w:rPr>
                <w:b/>
                <w:sz w:val="16"/>
                <w:szCs w:val="16"/>
                <w:lang w:eastAsia="zh-CN"/>
              </w:rPr>
            </w:pPr>
          </w:p>
          <w:p w:rsidR="00D822B4" w:rsidRPr="00970F04" w:rsidRDefault="00D822B4" w:rsidP="00D822B4">
            <w:pPr>
              <w:pStyle w:val="ListParagraph"/>
              <w:numPr>
                <w:ilvl w:val="0"/>
                <w:numId w:val="28"/>
              </w:numPr>
              <w:tabs>
                <w:tab w:val="left" w:pos="1440"/>
              </w:tabs>
              <w:suppressAutoHyphens/>
              <w:snapToGrid w:val="0"/>
              <w:rPr>
                <w:lang w:eastAsia="zh-CN"/>
              </w:rPr>
            </w:pPr>
            <w:r w:rsidRPr="00970F04">
              <w:rPr>
                <w:lang w:eastAsia="zh-CN"/>
              </w:rPr>
              <w:t>favorire l’approccio alle discipline logico matematiche con esercizi opportunamente scelti</w:t>
            </w:r>
          </w:p>
          <w:p w:rsidR="00D822B4" w:rsidRPr="00970F04" w:rsidRDefault="00D822B4" w:rsidP="00D822B4">
            <w:pPr>
              <w:pStyle w:val="ListParagraph"/>
              <w:numPr>
                <w:ilvl w:val="0"/>
                <w:numId w:val="28"/>
              </w:numPr>
              <w:tabs>
                <w:tab w:val="left" w:pos="1440"/>
              </w:tabs>
              <w:suppressAutoHyphens/>
              <w:snapToGrid w:val="0"/>
              <w:rPr>
                <w:lang w:eastAsia="zh-CN"/>
              </w:rPr>
            </w:pPr>
            <w:r w:rsidRPr="00970F04">
              <w:rPr>
                <w:lang w:eastAsia="zh-CN"/>
              </w:rPr>
              <w:t>questionario di metacognizione e matematica</w:t>
            </w:r>
          </w:p>
          <w:p w:rsidR="00D822B4" w:rsidRPr="00970F04" w:rsidRDefault="00D822B4" w:rsidP="00D822B4">
            <w:pPr>
              <w:pStyle w:val="ListParagraph"/>
              <w:numPr>
                <w:ilvl w:val="0"/>
                <w:numId w:val="28"/>
              </w:numPr>
              <w:tabs>
                <w:tab w:val="left" w:pos="1440"/>
              </w:tabs>
              <w:suppressAutoHyphens/>
              <w:snapToGrid w:val="0"/>
              <w:rPr>
                <w:lang w:eastAsia="zh-CN"/>
              </w:rPr>
            </w:pPr>
            <w:r w:rsidRPr="00970F04">
              <w:rPr>
                <w:lang w:eastAsia="zh-CN"/>
              </w:rPr>
              <w:t>riconoscere l'insuccesso e la possibilità di utilizzare gli errori</w:t>
            </w:r>
          </w:p>
          <w:p w:rsidR="00D822B4" w:rsidRPr="00970F04" w:rsidRDefault="00D822B4" w:rsidP="00D822B4">
            <w:pPr>
              <w:pStyle w:val="ListParagraph"/>
              <w:numPr>
                <w:ilvl w:val="0"/>
                <w:numId w:val="28"/>
              </w:numPr>
              <w:tabs>
                <w:tab w:val="left" w:pos="1440"/>
              </w:tabs>
              <w:suppressAutoHyphens/>
              <w:snapToGrid w:val="0"/>
              <w:rPr>
                <w:lang w:eastAsia="zh-CN"/>
              </w:rPr>
            </w:pPr>
            <w:r w:rsidRPr="00970F04">
              <w:rPr>
                <w:lang w:eastAsia="zh-CN"/>
              </w:rPr>
              <w:t>esercizi per  potenziare l’osservazione , la concentrazione, l’analisi delle immagini</w:t>
            </w:r>
          </w:p>
          <w:p w:rsidR="00D822B4" w:rsidRPr="00970F04" w:rsidRDefault="00D822B4" w:rsidP="00D822B4">
            <w:pPr>
              <w:pStyle w:val="ListParagraph"/>
              <w:numPr>
                <w:ilvl w:val="0"/>
                <w:numId w:val="28"/>
              </w:numPr>
              <w:tabs>
                <w:tab w:val="left" w:pos="1440"/>
              </w:tabs>
              <w:suppressAutoHyphens/>
              <w:snapToGrid w:val="0"/>
              <w:rPr>
                <w:lang w:eastAsia="zh-CN"/>
              </w:rPr>
            </w:pPr>
            <w:r w:rsidRPr="00970F04">
              <w:rPr>
                <w:lang w:eastAsia="zh-CN"/>
              </w:rPr>
              <w:t xml:space="preserve">esercizi di logica </w:t>
            </w:r>
          </w:p>
          <w:p w:rsidR="00794815" w:rsidRPr="00970F04" w:rsidRDefault="00794815" w:rsidP="00D822B4">
            <w:pPr>
              <w:tabs>
                <w:tab w:val="left" w:pos="1440"/>
              </w:tabs>
              <w:suppressAutoHyphens/>
              <w:snapToGrid w:val="0"/>
              <w:rPr>
                <w:b/>
                <w:lang w:eastAsia="zh-CN"/>
              </w:rPr>
            </w:pPr>
          </w:p>
          <w:p w:rsidR="00D822B4" w:rsidRPr="00970F04" w:rsidRDefault="00D822B4" w:rsidP="00D822B4">
            <w:pPr>
              <w:tabs>
                <w:tab w:val="left" w:pos="1440"/>
              </w:tabs>
              <w:suppressAutoHyphens/>
              <w:snapToGrid w:val="0"/>
              <w:rPr>
                <w:b/>
                <w:lang w:eastAsia="zh-CN"/>
              </w:rPr>
            </w:pPr>
            <w:r w:rsidRPr="003378F7">
              <w:rPr>
                <w:b/>
                <w:lang w:eastAsia="zh-CN"/>
              </w:rPr>
              <w:t>APPROCCIO ALLE SINGOLE DISCIPLINE</w:t>
            </w:r>
            <w:r w:rsidR="005360C9" w:rsidRPr="00970F04">
              <w:rPr>
                <w:b/>
                <w:lang w:eastAsia="zh-CN"/>
              </w:rPr>
              <w:t xml:space="preserve"> (affidato a ciascun docente ognuno per la propria disciplina)</w:t>
            </w:r>
          </w:p>
          <w:p w:rsidR="00D822B4" w:rsidRPr="00970F04" w:rsidRDefault="00D822B4" w:rsidP="00D822B4">
            <w:pPr>
              <w:tabs>
                <w:tab w:val="left" w:pos="1440"/>
              </w:tabs>
              <w:suppressAutoHyphens/>
              <w:snapToGrid w:val="0"/>
              <w:rPr>
                <w:b/>
                <w:sz w:val="16"/>
                <w:szCs w:val="16"/>
                <w:lang w:eastAsia="zh-CN"/>
              </w:rPr>
            </w:pPr>
            <w:r w:rsidRPr="00970F04">
              <w:rPr>
                <w:b/>
                <w:lang w:eastAsia="zh-CN"/>
              </w:rPr>
              <w:t xml:space="preserve">  </w:t>
            </w:r>
            <w:r w:rsidRPr="00970F04">
              <w:rPr>
                <w:b/>
                <w:sz w:val="16"/>
                <w:szCs w:val="16"/>
                <w:lang w:eastAsia="zh-CN"/>
              </w:rPr>
              <w:t xml:space="preserve">              </w:t>
            </w:r>
          </w:p>
          <w:p w:rsidR="00D822B4" w:rsidRPr="00970F04" w:rsidRDefault="00D822B4" w:rsidP="00D822B4">
            <w:pPr>
              <w:tabs>
                <w:tab w:val="left" w:pos="1440"/>
              </w:tabs>
              <w:suppressAutoHyphens/>
              <w:snapToGrid w:val="0"/>
              <w:rPr>
                <w:lang w:eastAsia="zh-CN"/>
              </w:rPr>
            </w:pPr>
            <w:r w:rsidRPr="00970F04">
              <w:rPr>
                <w:lang w:eastAsia="zh-CN"/>
              </w:rPr>
              <w:t xml:space="preserve">Alla fine delle attività in elenco, ogni singolo docente </w:t>
            </w:r>
          </w:p>
          <w:p w:rsidR="00D822B4" w:rsidRPr="00970F04" w:rsidRDefault="00D822B4" w:rsidP="00D822B4">
            <w:pPr>
              <w:pStyle w:val="ListParagraph"/>
              <w:numPr>
                <w:ilvl w:val="0"/>
                <w:numId w:val="28"/>
              </w:numPr>
              <w:tabs>
                <w:tab w:val="left" w:pos="1440"/>
              </w:tabs>
              <w:suppressAutoHyphens/>
              <w:snapToGrid w:val="0"/>
              <w:rPr>
                <w:lang w:eastAsia="zh-CN"/>
              </w:rPr>
            </w:pPr>
            <w:r w:rsidRPr="00970F04">
              <w:rPr>
                <w:lang w:eastAsia="zh-CN"/>
              </w:rPr>
              <w:t>procederà alla presentazione di: obiettivi didattici, contenuti, metodi, strumenti e criteri di valutazione della sua disciplina</w:t>
            </w:r>
          </w:p>
          <w:p w:rsidR="00D822B4" w:rsidRPr="00970F04" w:rsidRDefault="00D822B4" w:rsidP="00D822B4">
            <w:pPr>
              <w:pStyle w:val="ListParagraph"/>
              <w:numPr>
                <w:ilvl w:val="0"/>
                <w:numId w:val="28"/>
              </w:numPr>
              <w:tabs>
                <w:tab w:val="left" w:pos="1440"/>
              </w:tabs>
              <w:suppressAutoHyphens/>
              <w:snapToGrid w:val="0"/>
              <w:rPr>
                <w:lang w:eastAsia="zh-CN"/>
              </w:rPr>
            </w:pPr>
            <w:r w:rsidRPr="00970F04">
              <w:rPr>
                <w:lang w:eastAsia="zh-CN"/>
              </w:rPr>
              <w:t>somministrerà test d’ingresso per verificare le conoscenze/competenze iniziali di ogni singolo alunno</w:t>
            </w:r>
            <w:r w:rsidR="00127976">
              <w:rPr>
                <w:lang w:eastAsia="zh-CN"/>
              </w:rPr>
              <w:t xml:space="preserve"> ( </w:t>
            </w:r>
            <w:r w:rsidR="00127976">
              <w:rPr>
                <w:i/>
                <w:lang w:eastAsia="zh-CN"/>
              </w:rPr>
              <w:t xml:space="preserve">i test d’ingresso: italiano, matematica, inglese, saranno somministrati nella stessa giornata e nella stessa fascia oraria) </w:t>
            </w:r>
          </w:p>
          <w:p w:rsidR="00D822B4" w:rsidRDefault="00D822B4" w:rsidP="00863040">
            <w:pPr>
              <w:suppressAutoHyphens/>
              <w:rPr>
                <w:lang w:eastAsia="zh-CN"/>
              </w:rPr>
            </w:pPr>
          </w:p>
          <w:p w:rsidR="00FD307E" w:rsidRPr="007E5548" w:rsidRDefault="00FD307E" w:rsidP="00FD307E">
            <w:pPr>
              <w:suppressAutoHyphens/>
              <w:rPr>
                <w:b/>
                <w:lang w:eastAsia="zh-CN"/>
              </w:rPr>
            </w:pPr>
            <w:r w:rsidRPr="007E5548">
              <w:rPr>
                <w:b/>
                <w:lang w:eastAsia="zh-CN"/>
              </w:rPr>
              <w:t>N.B.</w:t>
            </w:r>
          </w:p>
          <w:p w:rsidR="00FD307E" w:rsidRPr="0058376E" w:rsidRDefault="00FD307E" w:rsidP="00FD307E">
            <w:pPr>
              <w:suppressAutoHyphens/>
              <w:rPr>
                <w:lang w:eastAsia="zh-CN"/>
              </w:rPr>
            </w:pPr>
            <w:r w:rsidRPr="0058376E">
              <w:rPr>
                <w:lang w:eastAsia="zh-CN"/>
              </w:rPr>
              <w:t>Gli 8 ambiti di approfondimento che rientrano nella procedura di accoglienza e che sono stati affidati ai docenti devono essere realizzati, mediamente, entro la fine di settembre.</w:t>
            </w:r>
          </w:p>
          <w:p w:rsidR="00FD307E" w:rsidRPr="00970F04" w:rsidRDefault="00FD307E" w:rsidP="00FD307E">
            <w:pPr>
              <w:suppressAutoHyphens/>
              <w:rPr>
                <w:lang w:eastAsia="zh-CN"/>
              </w:rPr>
            </w:pPr>
            <w:r w:rsidRPr="0058376E">
              <w:rPr>
                <w:lang w:eastAsia="zh-CN"/>
              </w:rPr>
              <w:t>Tutti gli insegnanti avranno cura di inserire nella propria programmazione didattica l’argomento affidato e come si intende trattarlo. Ogni docente riferirà nel primo consiglio di classe quanto ha realizzato e il coordinatore di classe ne prenderà nota per stilare una breve relazione da indirizzare alle FSOF salute e benessere</w:t>
            </w:r>
          </w:p>
          <w:p w:rsidR="005360C9" w:rsidRPr="00970F04" w:rsidRDefault="005360C9" w:rsidP="00042AD2">
            <w:pPr>
              <w:suppressAutoHyphens/>
              <w:rPr>
                <w:lang w:eastAsia="zh-CN"/>
              </w:rPr>
            </w:pPr>
          </w:p>
        </w:tc>
      </w:tr>
    </w:tbl>
    <w:p w:rsidR="00F60D9F" w:rsidRPr="00901D87" w:rsidRDefault="00F60D9F" w:rsidP="00F60D9F">
      <w:pPr>
        <w:suppressAutoHyphens/>
        <w:rPr>
          <w:lang w:eastAsia="zh-CN"/>
        </w:rPr>
      </w:pPr>
    </w:p>
    <w:p w:rsidR="00F60D9F" w:rsidRPr="0085110D" w:rsidRDefault="003A2774" w:rsidP="00970F04">
      <w:pPr>
        <w:pStyle w:val="ListParagraph"/>
        <w:numPr>
          <w:ilvl w:val="0"/>
          <w:numId w:val="47"/>
        </w:numPr>
        <w:suppressAutoHyphens/>
        <w:rPr>
          <w:b/>
          <w:sz w:val="28"/>
          <w:szCs w:val="28"/>
          <w:lang w:eastAsia="zh-CN"/>
        </w:rPr>
      </w:pPr>
      <w:bookmarkStart w:id="0" w:name="_GoBack"/>
      <w:bookmarkEnd w:id="0"/>
      <w:r w:rsidRPr="0085110D">
        <w:rPr>
          <w:b/>
          <w:sz w:val="28"/>
          <w:szCs w:val="28"/>
          <w:lang w:eastAsia="zh-CN"/>
        </w:rPr>
        <w:t>Materiali, strumenti , metodi</w:t>
      </w:r>
    </w:p>
    <w:p w:rsidR="00F60D9F" w:rsidRPr="0085110D" w:rsidRDefault="00F60D9F" w:rsidP="00F60D9F">
      <w:pPr>
        <w:suppressAutoHyphens/>
        <w:rPr>
          <w:b/>
          <w:lang w:eastAsia="zh-CN"/>
        </w:rPr>
      </w:pPr>
    </w:p>
    <w:tbl>
      <w:tblPr>
        <w:tblW w:w="10061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10061"/>
      </w:tblGrid>
      <w:tr w:rsidR="00F60D9F" w:rsidRPr="00901D87" w:rsidTr="00BF250A">
        <w:trPr>
          <w:trHeight w:val="322"/>
        </w:trPr>
        <w:tc>
          <w:tcPr>
            <w:tcW w:w="10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601A" w:rsidRDefault="0027601A" w:rsidP="0027601A">
            <w:pPr>
              <w:pStyle w:val="ListParagraph"/>
              <w:spacing w:after="200" w:line="276" w:lineRule="auto"/>
              <w:rPr>
                <w:lang w:eastAsia="zh-CN"/>
              </w:rPr>
            </w:pPr>
          </w:p>
          <w:p w:rsidR="00F056C9" w:rsidRDefault="003A2774" w:rsidP="00794815">
            <w:pPr>
              <w:pStyle w:val="ListParagraph"/>
              <w:numPr>
                <w:ilvl w:val="0"/>
                <w:numId w:val="40"/>
              </w:numPr>
              <w:spacing w:after="200" w:line="276" w:lineRule="auto"/>
              <w:rPr>
                <w:lang w:eastAsia="zh-CN"/>
              </w:rPr>
            </w:pPr>
            <w:r>
              <w:rPr>
                <w:lang w:eastAsia="zh-CN"/>
              </w:rPr>
              <w:t>POF</w:t>
            </w:r>
          </w:p>
          <w:p w:rsidR="003A2774" w:rsidRDefault="003A2774" w:rsidP="00794815">
            <w:pPr>
              <w:pStyle w:val="ListParagraph"/>
              <w:numPr>
                <w:ilvl w:val="0"/>
                <w:numId w:val="40"/>
              </w:numPr>
              <w:spacing w:after="200" w:line="276" w:lineRule="auto"/>
              <w:rPr>
                <w:lang w:eastAsia="zh-CN"/>
              </w:rPr>
            </w:pPr>
            <w:r>
              <w:rPr>
                <w:lang w:eastAsia="zh-CN"/>
              </w:rPr>
              <w:t>R</w:t>
            </w:r>
            <w:r w:rsidR="00F056C9">
              <w:rPr>
                <w:lang w:eastAsia="zh-CN"/>
              </w:rPr>
              <w:t xml:space="preserve">egolamento </w:t>
            </w:r>
            <w:r>
              <w:rPr>
                <w:lang w:eastAsia="zh-CN"/>
              </w:rPr>
              <w:t>A</w:t>
            </w:r>
            <w:r w:rsidR="00F056C9">
              <w:rPr>
                <w:lang w:eastAsia="zh-CN"/>
              </w:rPr>
              <w:t>lunni</w:t>
            </w:r>
          </w:p>
          <w:p w:rsidR="003A2774" w:rsidRDefault="003A2774" w:rsidP="00794815">
            <w:pPr>
              <w:pStyle w:val="ListParagraph"/>
              <w:numPr>
                <w:ilvl w:val="0"/>
                <w:numId w:val="40"/>
              </w:numPr>
              <w:spacing w:after="200" w:line="276" w:lineRule="auto"/>
              <w:rPr>
                <w:lang w:eastAsia="zh-CN"/>
              </w:rPr>
            </w:pPr>
            <w:r>
              <w:rPr>
                <w:lang w:eastAsia="zh-CN"/>
              </w:rPr>
              <w:t>S</w:t>
            </w:r>
            <w:r w:rsidR="00F056C9">
              <w:rPr>
                <w:lang w:eastAsia="zh-CN"/>
              </w:rPr>
              <w:t xml:space="preserve">tatuto delle </w:t>
            </w:r>
            <w:r>
              <w:rPr>
                <w:lang w:eastAsia="zh-CN"/>
              </w:rPr>
              <w:t xml:space="preserve"> S</w:t>
            </w:r>
            <w:r w:rsidR="00F056C9">
              <w:rPr>
                <w:lang w:eastAsia="zh-CN"/>
              </w:rPr>
              <w:t>tudentesse</w:t>
            </w:r>
            <w:r w:rsidR="00115AAE">
              <w:rPr>
                <w:lang w:eastAsia="zh-CN"/>
              </w:rPr>
              <w:t xml:space="preserve"> e degli</w:t>
            </w:r>
            <w:r>
              <w:rPr>
                <w:lang w:eastAsia="zh-CN"/>
              </w:rPr>
              <w:t xml:space="preserve"> S</w:t>
            </w:r>
            <w:r w:rsidR="00115AAE">
              <w:rPr>
                <w:lang w:eastAsia="zh-CN"/>
              </w:rPr>
              <w:t>tudenti</w:t>
            </w:r>
          </w:p>
          <w:p w:rsidR="003A2774" w:rsidRDefault="003A2774" w:rsidP="00794815">
            <w:pPr>
              <w:pStyle w:val="ListParagraph"/>
              <w:numPr>
                <w:ilvl w:val="0"/>
                <w:numId w:val="40"/>
              </w:numPr>
              <w:spacing w:after="200" w:line="276" w:lineRule="auto"/>
              <w:rPr>
                <w:lang w:eastAsia="zh-CN"/>
              </w:rPr>
            </w:pPr>
            <w:r>
              <w:rPr>
                <w:lang w:eastAsia="zh-CN"/>
              </w:rPr>
              <w:t>P</w:t>
            </w:r>
            <w:r w:rsidR="00115AAE">
              <w:rPr>
                <w:lang w:eastAsia="zh-CN"/>
              </w:rPr>
              <w:t xml:space="preserve">atto </w:t>
            </w:r>
            <w:r>
              <w:rPr>
                <w:lang w:eastAsia="zh-CN"/>
              </w:rPr>
              <w:t xml:space="preserve"> </w:t>
            </w:r>
            <w:r w:rsidR="0027601A">
              <w:rPr>
                <w:lang w:eastAsia="zh-CN"/>
              </w:rPr>
              <w:t>educativo</w:t>
            </w:r>
            <w:r w:rsidR="00115AAE">
              <w:rPr>
                <w:lang w:eastAsia="zh-CN"/>
              </w:rPr>
              <w:t xml:space="preserve"> di </w:t>
            </w:r>
            <w:r>
              <w:rPr>
                <w:lang w:eastAsia="zh-CN"/>
              </w:rPr>
              <w:t xml:space="preserve"> C</w:t>
            </w:r>
            <w:r w:rsidR="00115AAE">
              <w:rPr>
                <w:lang w:eastAsia="zh-CN"/>
              </w:rPr>
              <w:t>orresponsabili</w:t>
            </w:r>
            <w:r w:rsidR="0027601A">
              <w:rPr>
                <w:lang w:eastAsia="zh-CN"/>
              </w:rPr>
              <w:t>tà</w:t>
            </w:r>
          </w:p>
          <w:p w:rsidR="003A2774" w:rsidRDefault="003A2774" w:rsidP="00794815">
            <w:pPr>
              <w:pStyle w:val="ListParagraph"/>
              <w:numPr>
                <w:ilvl w:val="0"/>
                <w:numId w:val="40"/>
              </w:numPr>
              <w:spacing w:after="200" w:line="276" w:lineRule="auto"/>
              <w:rPr>
                <w:lang w:eastAsia="zh-CN"/>
              </w:rPr>
            </w:pPr>
            <w:r>
              <w:rPr>
                <w:lang w:eastAsia="zh-CN"/>
              </w:rPr>
              <w:t>P</w:t>
            </w:r>
            <w:r w:rsidR="0027601A">
              <w:rPr>
                <w:lang w:eastAsia="zh-CN"/>
              </w:rPr>
              <w:t xml:space="preserve">iano </w:t>
            </w:r>
            <w:r>
              <w:rPr>
                <w:lang w:eastAsia="zh-CN"/>
              </w:rPr>
              <w:t>S</w:t>
            </w:r>
            <w:r w:rsidR="0027601A">
              <w:rPr>
                <w:lang w:eastAsia="zh-CN"/>
              </w:rPr>
              <w:t>icurezza</w:t>
            </w:r>
          </w:p>
          <w:p w:rsidR="003A2774" w:rsidRDefault="003A2774" w:rsidP="00794815">
            <w:pPr>
              <w:pStyle w:val="ListParagraph"/>
              <w:numPr>
                <w:ilvl w:val="0"/>
                <w:numId w:val="40"/>
              </w:numPr>
              <w:spacing w:after="200" w:line="276" w:lineRule="auto"/>
              <w:rPr>
                <w:lang w:eastAsia="zh-CN"/>
              </w:rPr>
            </w:pPr>
            <w:r>
              <w:rPr>
                <w:lang w:eastAsia="zh-CN"/>
              </w:rPr>
              <w:t>M</w:t>
            </w:r>
            <w:r w:rsidR="008D6965">
              <w:rPr>
                <w:lang w:eastAsia="zh-CN"/>
              </w:rPr>
              <w:t>ateriale rel</w:t>
            </w:r>
            <w:r w:rsidR="0027601A">
              <w:rPr>
                <w:lang w:eastAsia="zh-CN"/>
              </w:rPr>
              <w:t>ativo al metodo di studio</w:t>
            </w:r>
            <w:r>
              <w:rPr>
                <w:lang w:eastAsia="zh-CN"/>
              </w:rPr>
              <w:t xml:space="preserve"> </w:t>
            </w:r>
          </w:p>
          <w:p w:rsidR="003A2774" w:rsidRDefault="003A2774" w:rsidP="00794815">
            <w:pPr>
              <w:pStyle w:val="ListParagraph"/>
              <w:numPr>
                <w:ilvl w:val="0"/>
                <w:numId w:val="40"/>
              </w:numPr>
              <w:spacing w:after="200" w:line="276" w:lineRule="auto"/>
              <w:rPr>
                <w:lang w:eastAsia="zh-CN"/>
              </w:rPr>
            </w:pPr>
            <w:r>
              <w:rPr>
                <w:lang w:eastAsia="zh-CN"/>
              </w:rPr>
              <w:t>M</w:t>
            </w:r>
            <w:r w:rsidR="0027601A">
              <w:rPr>
                <w:lang w:eastAsia="zh-CN"/>
              </w:rPr>
              <w:t>ateriale relativo al potenziamento delle abilità matematiche</w:t>
            </w:r>
          </w:p>
          <w:p w:rsidR="001A7059" w:rsidRDefault="001A7059" w:rsidP="00794815">
            <w:pPr>
              <w:pStyle w:val="ListParagraph"/>
              <w:numPr>
                <w:ilvl w:val="0"/>
                <w:numId w:val="40"/>
              </w:numPr>
              <w:spacing w:after="200" w:line="276" w:lineRule="auto"/>
              <w:rPr>
                <w:lang w:eastAsia="zh-CN"/>
              </w:rPr>
            </w:pPr>
            <w:r>
              <w:rPr>
                <w:lang w:eastAsia="zh-CN"/>
              </w:rPr>
              <w:t>T</w:t>
            </w:r>
            <w:r w:rsidR="0027601A">
              <w:rPr>
                <w:lang w:eastAsia="zh-CN"/>
              </w:rPr>
              <w:t>est motivazionali</w:t>
            </w:r>
          </w:p>
          <w:p w:rsidR="003A2774" w:rsidRDefault="003A2774" w:rsidP="00794815">
            <w:pPr>
              <w:pStyle w:val="ListParagraph"/>
              <w:numPr>
                <w:ilvl w:val="0"/>
                <w:numId w:val="40"/>
              </w:numPr>
              <w:spacing w:after="200" w:line="276" w:lineRule="auto"/>
              <w:rPr>
                <w:lang w:eastAsia="zh-CN"/>
              </w:rPr>
            </w:pPr>
            <w:r>
              <w:rPr>
                <w:lang w:eastAsia="zh-CN"/>
              </w:rPr>
              <w:t>T</w:t>
            </w:r>
            <w:r w:rsidR="0027601A">
              <w:rPr>
                <w:lang w:eastAsia="zh-CN"/>
              </w:rPr>
              <w:t>ecniche di cooperative learning</w:t>
            </w:r>
            <w:r>
              <w:rPr>
                <w:lang w:eastAsia="zh-CN"/>
              </w:rPr>
              <w:t xml:space="preserve"> </w:t>
            </w:r>
          </w:p>
          <w:p w:rsidR="00CF2C34" w:rsidRDefault="00CF2C34" w:rsidP="00794815">
            <w:pPr>
              <w:pStyle w:val="ListParagraph"/>
              <w:numPr>
                <w:ilvl w:val="0"/>
                <w:numId w:val="40"/>
              </w:numPr>
              <w:spacing w:after="200" w:line="276" w:lineRule="auto"/>
              <w:rPr>
                <w:lang w:eastAsia="zh-CN"/>
              </w:rPr>
            </w:pPr>
            <w:r>
              <w:rPr>
                <w:lang w:eastAsia="zh-CN"/>
              </w:rPr>
              <w:t xml:space="preserve">Aule con i banchi disposti a ferro di cavallo </w:t>
            </w:r>
          </w:p>
          <w:p w:rsidR="00CF2C34" w:rsidRDefault="00B71BD5" w:rsidP="00794815">
            <w:pPr>
              <w:pStyle w:val="ListParagraph"/>
              <w:numPr>
                <w:ilvl w:val="0"/>
                <w:numId w:val="40"/>
              </w:numPr>
              <w:spacing w:after="200" w:line="276" w:lineRule="auto"/>
              <w:rPr>
                <w:lang w:eastAsia="zh-CN"/>
              </w:rPr>
            </w:pPr>
            <w:r>
              <w:rPr>
                <w:lang w:eastAsia="zh-CN"/>
              </w:rPr>
              <w:t>T</w:t>
            </w:r>
            <w:r w:rsidR="0027601A">
              <w:rPr>
                <w:lang w:eastAsia="zh-CN"/>
              </w:rPr>
              <w:t>utoraggio</w:t>
            </w:r>
            <w:r>
              <w:rPr>
                <w:lang w:eastAsia="zh-CN"/>
              </w:rPr>
              <w:t>- “TUTOR JUNIOR”</w:t>
            </w:r>
          </w:p>
          <w:p w:rsidR="003A2774" w:rsidRPr="00901D87" w:rsidRDefault="003A2774" w:rsidP="00794815">
            <w:pPr>
              <w:pStyle w:val="ListParagraph"/>
              <w:numPr>
                <w:ilvl w:val="0"/>
                <w:numId w:val="40"/>
              </w:numPr>
              <w:spacing w:after="200" w:line="276" w:lineRule="auto"/>
              <w:rPr>
                <w:lang w:eastAsia="zh-CN"/>
              </w:rPr>
            </w:pPr>
            <w:r>
              <w:rPr>
                <w:lang w:eastAsia="zh-CN"/>
              </w:rPr>
              <w:t>C</w:t>
            </w:r>
            <w:r w:rsidR="0027601A">
              <w:rPr>
                <w:lang w:eastAsia="zh-CN"/>
              </w:rPr>
              <w:t>artelloni, fotocopie</w:t>
            </w:r>
            <w:r>
              <w:rPr>
                <w:lang w:eastAsia="zh-CN"/>
              </w:rPr>
              <w:t>….</w:t>
            </w:r>
          </w:p>
        </w:tc>
      </w:tr>
    </w:tbl>
    <w:p w:rsidR="00F60D9F" w:rsidRPr="00794815" w:rsidRDefault="00F60D9F" w:rsidP="00F60D9F">
      <w:pPr>
        <w:suppressAutoHyphens/>
        <w:rPr>
          <w:sz w:val="32"/>
          <w:szCs w:val="32"/>
          <w:lang w:eastAsia="zh-CN"/>
        </w:rPr>
      </w:pPr>
    </w:p>
    <w:p w:rsidR="009A1CD1" w:rsidRPr="006B46D6" w:rsidRDefault="009A1CD1" w:rsidP="006B46D6">
      <w:pPr>
        <w:suppressAutoHyphens/>
        <w:rPr>
          <w:sz w:val="28"/>
          <w:szCs w:val="28"/>
          <w:lang w:eastAsia="zh-CN"/>
        </w:rPr>
      </w:pPr>
    </w:p>
    <w:p w:rsidR="006B46D6" w:rsidRDefault="006B46D6" w:rsidP="009A1CD1">
      <w:pPr>
        <w:suppressAutoHyphens/>
        <w:ind w:left="360"/>
        <w:rPr>
          <w:sz w:val="28"/>
          <w:szCs w:val="28"/>
          <w:lang w:eastAsia="zh-CN"/>
        </w:rPr>
      </w:pPr>
    </w:p>
    <w:p w:rsidR="00F60D9F" w:rsidRPr="0085110D" w:rsidRDefault="009A1CD1" w:rsidP="009A1CD1">
      <w:pPr>
        <w:suppressAutoHyphens/>
        <w:ind w:left="360"/>
        <w:rPr>
          <w:b/>
          <w:sz w:val="28"/>
          <w:szCs w:val="28"/>
          <w:lang w:eastAsia="zh-CN"/>
        </w:rPr>
      </w:pPr>
      <w:r w:rsidRPr="0085110D">
        <w:rPr>
          <w:b/>
          <w:sz w:val="28"/>
          <w:szCs w:val="28"/>
          <w:lang w:eastAsia="zh-CN"/>
        </w:rPr>
        <w:t xml:space="preserve"> </w:t>
      </w:r>
      <w:r w:rsidR="00437009" w:rsidRPr="0085110D">
        <w:rPr>
          <w:b/>
          <w:sz w:val="28"/>
          <w:szCs w:val="28"/>
          <w:lang w:eastAsia="zh-CN"/>
        </w:rPr>
        <w:t>PROPOSTE</w:t>
      </w:r>
      <w:r w:rsidR="0085110D">
        <w:rPr>
          <w:b/>
          <w:sz w:val="28"/>
          <w:szCs w:val="28"/>
          <w:lang w:eastAsia="zh-CN"/>
        </w:rPr>
        <w:t xml:space="preserve"> </w:t>
      </w:r>
      <w:r w:rsidR="00544849" w:rsidRPr="0085110D">
        <w:rPr>
          <w:b/>
          <w:sz w:val="28"/>
          <w:szCs w:val="28"/>
          <w:lang w:eastAsia="zh-CN"/>
        </w:rPr>
        <w:t xml:space="preserve"> PER “ CONTINUARE”</w:t>
      </w:r>
      <w:r w:rsidR="0085110D">
        <w:rPr>
          <w:b/>
          <w:sz w:val="28"/>
          <w:szCs w:val="28"/>
          <w:lang w:eastAsia="zh-CN"/>
        </w:rPr>
        <w:t xml:space="preserve"> </w:t>
      </w:r>
      <w:r w:rsidR="00544849" w:rsidRPr="0085110D">
        <w:rPr>
          <w:b/>
          <w:sz w:val="28"/>
          <w:szCs w:val="28"/>
          <w:lang w:eastAsia="zh-CN"/>
        </w:rPr>
        <w:t>L’ACCOGLIENZA</w:t>
      </w:r>
      <w:r w:rsidR="00794815" w:rsidRPr="0085110D">
        <w:rPr>
          <w:b/>
          <w:sz w:val="28"/>
          <w:szCs w:val="28"/>
          <w:lang w:eastAsia="zh-CN"/>
        </w:rPr>
        <w:t>:</w:t>
      </w:r>
    </w:p>
    <w:p w:rsidR="00794815" w:rsidRPr="0085110D" w:rsidRDefault="00794815" w:rsidP="00794815">
      <w:pPr>
        <w:suppressAutoHyphens/>
        <w:rPr>
          <w:b/>
          <w:sz w:val="16"/>
          <w:szCs w:val="16"/>
          <w:lang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78"/>
      </w:tblGrid>
      <w:tr w:rsidR="00794815" w:rsidRPr="007613DE" w:rsidTr="00794815">
        <w:tc>
          <w:tcPr>
            <w:tcW w:w="9778" w:type="dxa"/>
          </w:tcPr>
          <w:p w:rsidR="00794815" w:rsidRPr="007613DE" w:rsidRDefault="00794815" w:rsidP="00794815">
            <w:pPr>
              <w:suppressAutoHyphens/>
              <w:rPr>
                <w:lang w:eastAsia="zh-CN"/>
              </w:rPr>
            </w:pPr>
          </w:p>
          <w:p w:rsidR="00794815" w:rsidRPr="007613DE" w:rsidRDefault="00794815" w:rsidP="00794815">
            <w:pPr>
              <w:pStyle w:val="ListParagraph"/>
              <w:numPr>
                <w:ilvl w:val="0"/>
                <w:numId w:val="32"/>
              </w:numPr>
              <w:suppressAutoHyphens/>
              <w:rPr>
                <w:lang w:eastAsia="zh-CN"/>
              </w:rPr>
            </w:pPr>
            <w:r w:rsidRPr="007613DE">
              <w:rPr>
                <w:lang w:eastAsia="zh-CN"/>
              </w:rPr>
              <w:t xml:space="preserve">Acquisto (uno per classe) e utilizzo nelle singole classi prime del testo </w:t>
            </w:r>
            <w:r w:rsidRPr="006B46D6">
              <w:rPr>
                <w:lang w:eastAsia="zh-CN"/>
              </w:rPr>
              <w:t>: “</w:t>
            </w:r>
            <w:r w:rsidRPr="006B46D6">
              <w:rPr>
                <w:i/>
                <w:lang w:eastAsia="zh-CN"/>
              </w:rPr>
              <w:t>EDUCAZIONE ALLA LEGALITA’” (</w:t>
            </w:r>
            <w:r w:rsidRPr="007613DE">
              <w:rPr>
                <w:i/>
                <w:lang w:eastAsia="zh-CN"/>
              </w:rPr>
              <w:t xml:space="preserve"> il diritto penale spiegato ai ragazzi)</w:t>
            </w:r>
            <w:r w:rsidRPr="007613DE">
              <w:rPr>
                <w:lang w:eastAsia="zh-CN"/>
              </w:rPr>
              <w:t xml:space="preserve"> di Emma Cosentino/  ed. Simone</w:t>
            </w:r>
          </w:p>
          <w:p w:rsidR="00794815" w:rsidRPr="007613DE" w:rsidRDefault="00794815" w:rsidP="00794815">
            <w:pPr>
              <w:suppressAutoHyphens/>
              <w:rPr>
                <w:lang w:eastAsia="zh-CN"/>
              </w:rPr>
            </w:pPr>
          </w:p>
          <w:p w:rsidR="00794815" w:rsidRPr="007613DE" w:rsidRDefault="00794815" w:rsidP="00794815">
            <w:pPr>
              <w:pStyle w:val="ListParagraph"/>
              <w:numPr>
                <w:ilvl w:val="0"/>
                <w:numId w:val="32"/>
              </w:numPr>
              <w:suppressAutoHyphens/>
              <w:rPr>
                <w:i/>
                <w:lang w:eastAsia="zh-CN"/>
              </w:rPr>
            </w:pPr>
            <w:r w:rsidRPr="007613DE">
              <w:rPr>
                <w:lang w:eastAsia="zh-CN"/>
              </w:rPr>
              <w:t xml:space="preserve">Adesione delle classi prime al progetto </w:t>
            </w:r>
            <w:r w:rsidRPr="006B46D6">
              <w:rPr>
                <w:lang w:eastAsia="zh-CN"/>
              </w:rPr>
              <w:t xml:space="preserve">“ </w:t>
            </w:r>
            <w:r w:rsidRPr="006B46D6">
              <w:rPr>
                <w:i/>
                <w:lang w:eastAsia="zh-CN"/>
              </w:rPr>
              <w:t>SCUOLE PER IL BENE COMUNE”</w:t>
            </w:r>
            <w:r w:rsidRPr="007613DE">
              <w:rPr>
                <w:i/>
                <w:lang w:eastAsia="zh-CN"/>
              </w:rPr>
              <w:t xml:space="preserve"> /Ass. Monastero del bene comune- Università del bene comune, Verona</w:t>
            </w:r>
          </w:p>
          <w:p w:rsidR="00794815" w:rsidRPr="007613DE" w:rsidRDefault="00794815" w:rsidP="00794815">
            <w:pPr>
              <w:suppressAutoHyphens/>
              <w:rPr>
                <w:i/>
                <w:lang w:eastAsia="zh-CN"/>
              </w:rPr>
            </w:pPr>
          </w:p>
          <w:p w:rsidR="00794815" w:rsidRPr="007613DE" w:rsidRDefault="007C5776" w:rsidP="00794815">
            <w:pPr>
              <w:pStyle w:val="ListParagraph"/>
              <w:numPr>
                <w:ilvl w:val="0"/>
                <w:numId w:val="32"/>
              </w:numPr>
              <w:suppressAutoHyphens/>
              <w:rPr>
                <w:i/>
                <w:lang w:eastAsia="zh-CN"/>
              </w:rPr>
            </w:pPr>
            <w:r w:rsidRPr="007613DE">
              <w:rPr>
                <w:lang w:eastAsia="zh-CN"/>
              </w:rPr>
              <w:t>Corsi</w:t>
            </w:r>
            <w:r w:rsidR="00794815" w:rsidRPr="007613DE">
              <w:rPr>
                <w:lang w:eastAsia="zh-CN"/>
              </w:rPr>
              <w:t xml:space="preserve"> di formazione per docenti sulle tecniche del </w:t>
            </w:r>
            <w:r w:rsidR="00794815" w:rsidRPr="007613DE">
              <w:rPr>
                <w:i/>
                <w:lang w:eastAsia="zh-CN"/>
              </w:rPr>
              <w:t>“</w:t>
            </w:r>
            <w:r w:rsidR="00794815" w:rsidRPr="006B46D6">
              <w:rPr>
                <w:i/>
                <w:lang w:eastAsia="zh-CN"/>
              </w:rPr>
              <w:t>COOPERATIVE LEARNING</w:t>
            </w:r>
            <w:r w:rsidR="00794815" w:rsidRPr="007613DE">
              <w:rPr>
                <w:i/>
                <w:lang w:eastAsia="zh-CN"/>
              </w:rPr>
              <w:t xml:space="preserve">” </w:t>
            </w:r>
            <w:r w:rsidRPr="007613DE">
              <w:rPr>
                <w:i/>
                <w:lang w:eastAsia="zh-CN"/>
              </w:rPr>
              <w:t xml:space="preserve">e dell’ GROUP INVESTIGATION </w:t>
            </w:r>
            <w:r w:rsidR="00794815" w:rsidRPr="007613DE">
              <w:rPr>
                <w:i/>
                <w:lang w:eastAsia="zh-CN"/>
              </w:rPr>
              <w:t>(prof.ssa Marialuisa Damini)</w:t>
            </w:r>
          </w:p>
          <w:p w:rsidR="00794815" w:rsidRPr="007613DE" w:rsidRDefault="00794815" w:rsidP="00794815">
            <w:pPr>
              <w:pStyle w:val="ListParagraph"/>
              <w:rPr>
                <w:i/>
                <w:lang w:eastAsia="zh-CN"/>
              </w:rPr>
            </w:pPr>
          </w:p>
          <w:p w:rsidR="00794815" w:rsidRDefault="00794815" w:rsidP="00794815">
            <w:pPr>
              <w:pStyle w:val="ListParagraph"/>
              <w:numPr>
                <w:ilvl w:val="0"/>
                <w:numId w:val="32"/>
              </w:numPr>
              <w:suppressAutoHyphens/>
              <w:rPr>
                <w:i/>
                <w:lang w:eastAsia="zh-CN"/>
              </w:rPr>
            </w:pPr>
            <w:r w:rsidRPr="007613DE">
              <w:rPr>
                <w:i/>
                <w:lang w:eastAsia="zh-CN"/>
              </w:rPr>
              <w:t>……………………..</w:t>
            </w:r>
          </w:p>
          <w:p w:rsidR="006B46D6" w:rsidRPr="006B46D6" w:rsidRDefault="006B46D6" w:rsidP="006B46D6">
            <w:pPr>
              <w:pStyle w:val="ListParagraph"/>
              <w:rPr>
                <w:i/>
                <w:lang w:eastAsia="zh-CN"/>
              </w:rPr>
            </w:pPr>
          </w:p>
          <w:p w:rsidR="006B46D6" w:rsidRPr="007613DE" w:rsidRDefault="006B46D6" w:rsidP="00794815">
            <w:pPr>
              <w:pStyle w:val="ListParagraph"/>
              <w:numPr>
                <w:ilvl w:val="0"/>
                <w:numId w:val="32"/>
              </w:numPr>
              <w:suppressAutoHyphens/>
              <w:rPr>
                <w:i/>
                <w:lang w:eastAsia="zh-CN"/>
              </w:rPr>
            </w:pPr>
            <w:r>
              <w:rPr>
                <w:i/>
                <w:lang w:eastAsia="zh-CN"/>
              </w:rPr>
              <w:t>……………………..</w:t>
            </w:r>
          </w:p>
          <w:p w:rsidR="00794815" w:rsidRPr="007613DE" w:rsidRDefault="00794815" w:rsidP="00F60D9F">
            <w:pPr>
              <w:suppressAutoHyphens/>
              <w:rPr>
                <w:highlight w:val="yellow"/>
                <w:lang w:eastAsia="zh-CN"/>
              </w:rPr>
            </w:pPr>
          </w:p>
        </w:tc>
      </w:tr>
    </w:tbl>
    <w:p w:rsidR="00437009" w:rsidRDefault="00437009" w:rsidP="00F60D9F">
      <w:pPr>
        <w:suppressAutoHyphens/>
        <w:rPr>
          <w:lang w:eastAsia="zh-CN"/>
        </w:rPr>
      </w:pPr>
    </w:p>
    <w:p w:rsidR="004F6331" w:rsidRDefault="004F6331" w:rsidP="004F6331">
      <w:pPr>
        <w:suppressAutoHyphens/>
        <w:snapToGrid w:val="0"/>
        <w:rPr>
          <w:i/>
          <w:lang w:eastAsia="zh-CN"/>
        </w:rPr>
      </w:pPr>
    </w:p>
    <w:p w:rsidR="00FE2113" w:rsidRDefault="00FE2113" w:rsidP="00FE2113">
      <w:pPr>
        <w:tabs>
          <w:tab w:val="num" w:pos="0"/>
        </w:tabs>
        <w:suppressAutoHyphens/>
        <w:snapToGrid w:val="0"/>
        <w:spacing w:before="240" w:after="240"/>
        <w:rPr>
          <w:lang w:eastAsia="zh-CN"/>
        </w:rPr>
      </w:pPr>
    </w:p>
    <w:p w:rsidR="00127976" w:rsidRPr="00127976" w:rsidRDefault="00127976" w:rsidP="00FE2113">
      <w:pPr>
        <w:tabs>
          <w:tab w:val="num" w:pos="0"/>
        </w:tabs>
        <w:suppressAutoHyphens/>
        <w:snapToGrid w:val="0"/>
        <w:spacing w:before="240" w:after="240"/>
        <w:rPr>
          <w:b/>
          <w:lang w:eastAsia="zh-CN"/>
        </w:rPr>
      </w:pPr>
    </w:p>
    <w:sectPr w:rsidR="00127976" w:rsidRPr="0012797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>
    <w:nsid w:val="00000004"/>
    <w:multiLevelType w:val="singleLevel"/>
    <w:tmpl w:val="00000004"/>
    <w:name w:val="WW8Num3"/>
    <w:lvl w:ilvl="0">
      <w:numFmt w:val="bullet"/>
      <w:lvlText w:val="-"/>
      <w:lvlJc w:val="left"/>
      <w:pPr>
        <w:tabs>
          <w:tab w:val="num" w:pos="800"/>
        </w:tabs>
        <w:ind w:left="0" w:firstLine="0"/>
      </w:pPr>
      <w:rPr>
        <w:rFonts w:ascii="Times New Roman" w:hAnsi="Times New Roman" w:cs="Times New Roman"/>
        <w:sz w:val="22"/>
        <w:szCs w:val="22"/>
      </w:rPr>
    </w:lvl>
  </w:abstractNum>
  <w:abstractNum w:abstractNumId="2">
    <w:nsid w:val="00000005"/>
    <w:multiLevelType w:val="singleLevel"/>
    <w:tmpl w:val="00000005"/>
    <w:name w:val="WW8Num4"/>
    <w:lvl w:ilvl="0">
      <w:numFmt w:val="bullet"/>
      <w:lvlText w:val="-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/>
        <w:sz w:val="22"/>
        <w:szCs w:val="22"/>
      </w:rPr>
    </w:lvl>
  </w:abstractNum>
  <w:abstractNum w:abstractNumId="3">
    <w:nsid w:val="00000006"/>
    <w:multiLevelType w:val="singleLevel"/>
    <w:tmpl w:val="00000006"/>
    <w:name w:val="WW8Num5"/>
    <w:lvl w:ilvl="0">
      <w:start w:val="1"/>
      <w:numFmt w:val="bullet"/>
      <w:lvlText w:val="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4">
    <w:nsid w:val="05F94541"/>
    <w:multiLevelType w:val="hybridMultilevel"/>
    <w:tmpl w:val="19D09918"/>
    <w:lvl w:ilvl="0" w:tplc="04100003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5">
    <w:nsid w:val="06940C24"/>
    <w:multiLevelType w:val="hybridMultilevel"/>
    <w:tmpl w:val="7E82B6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3B4EB42">
      <w:start w:val="3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122E2C"/>
    <w:multiLevelType w:val="hybridMultilevel"/>
    <w:tmpl w:val="3710C6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357FDC"/>
    <w:multiLevelType w:val="hybridMultilevel"/>
    <w:tmpl w:val="E3A8631A"/>
    <w:lvl w:ilvl="0" w:tplc="04100001">
      <w:start w:val="1"/>
      <w:numFmt w:val="bullet"/>
      <w:lvlText w:val=""/>
      <w:lvlJc w:val="left"/>
      <w:pPr>
        <w:ind w:left="21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8">
    <w:nsid w:val="110A724F"/>
    <w:multiLevelType w:val="hybridMultilevel"/>
    <w:tmpl w:val="3AD0C7E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B931AB"/>
    <w:multiLevelType w:val="hybridMultilevel"/>
    <w:tmpl w:val="480A21A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5F22504"/>
    <w:multiLevelType w:val="hybridMultilevel"/>
    <w:tmpl w:val="7DACAB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C30E00"/>
    <w:multiLevelType w:val="hybridMultilevel"/>
    <w:tmpl w:val="56DEE390"/>
    <w:lvl w:ilvl="0" w:tplc="0410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166BA3"/>
    <w:multiLevelType w:val="hybridMultilevel"/>
    <w:tmpl w:val="F48C3C34"/>
    <w:lvl w:ilvl="0" w:tplc="EEC82B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C603ABC"/>
    <w:multiLevelType w:val="hybridMultilevel"/>
    <w:tmpl w:val="0DACE44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E276248"/>
    <w:multiLevelType w:val="hybridMultilevel"/>
    <w:tmpl w:val="838C35F4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1F967E71"/>
    <w:multiLevelType w:val="hybridMultilevel"/>
    <w:tmpl w:val="7C787D72"/>
    <w:lvl w:ilvl="0" w:tplc="0410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20E51840"/>
    <w:multiLevelType w:val="hybridMultilevel"/>
    <w:tmpl w:val="2356F7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2973648"/>
    <w:multiLevelType w:val="hybridMultilevel"/>
    <w:tmpl w:val="59B882C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2CD10A0A"/>
    <w:multiLevelType w:val="hybridMultilevel"/>
    <w:tmpl w:val="8578E3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E5A5FD8"/>
    <w:multiLevelType w:val="hybridMultilevel"/>
    <w:tmpl w:val="3D10EED2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2EF2352B"/>
    <w:multiLevelType w:val="hybridMultilevel"/>
    <w:tmpl w:val="E5B28D58"/>
    <w:lvl w:ilvl="0" w:tplc="962ED876">
      <w:start w:val="3"/>
      <w:numFmt w:val="bullet"/>
      <w:lvlText w:val="-"/>
      <w:lvlJc w:val="left"/>
      <w:pPr>
        <w:ind w:left="1035" w:hanging="37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1">
    <w:nsid w:val="305F5EDA"/>
    <w:multiLevelType w:val="hybridMultilevel"/>
    <w:tmpl w:val="18024840"/>
    <w:lvl w:ilvl="0" w:tplc="962ED87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1D57358"/>
    <w:multiLevelType w:val="hybridMultilevel"/>
    <w:tmpl w:val="87AC36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6132450"/>
    <w:multiLevelType w:val="hybridMultilevel"/>
    <w:tmpl w:val="DEF01A2E"/>
    <w:lvl w:ilvl="0" w:tplc="CC5C6C80">
      <w:start w:val="1"/>
      <w:numFmt w:val="decimal"/>
      <w:lvlText w:val="%1."/>
      <w:lvlJc w:val="left"/>
      <w:pPr>
        <w:ind w:left="555" w:hanging="555"/>
      </w:pPr>
      <w:rPr>
        <w:rFonts w:hint="default"/>
        <w:sz w:val="28"/>
        <w:szCs w:val="28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7851AEE"/>
    <w:multiLevelType w:val="hybridMultilevel"/>
    <w:tmpl w:val="C882A61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8A84817"/>
    <w:multiLevelType w:val="hybridMultilevel"/>
    <w:tmpl w:val="609A65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D191F27"/>
    <w:multiLevelType w:val="hybridMultilevel"/>
    <w:tmpl w:val="BE8A466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E022567"/>
    <w:multiLevelType w:val="hybridMultilevel"/>
    <w:tmpl w:val="4C2E139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0096A88"/>
    <w:multiLevelType w:val="hybridMultilevel"/>
    <w:tmpl w:val="4D4264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5033E3C"/>
    <w:multiLevelType w:val="hybridMultilevel"/>
    <w:tmpl w:val="DB12CB6E"/>
    <w:lvl w:ilvl="0" w:tplc="962ED876">
      <w:start w:val="3"/>
      <w:numFmt w:val="bullet"/>
      <w:lvlText w:val="-"/>
      <w:lvlJc w:val="left"/>
      <w:pPr>
        <w:ind w:left="705" w:hanging="37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30">
    <w:nsid w:val="45AE65DF"/>
    <w:multiLevelType w:val="hybridMultilevel"/>
    <w:tmpl w:val="C1B8456C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46197BBB"/>
    <w:multiLevelType w:val="hybridMultilevel"/>
    <w:tmpl w:val="09C07F12"/>
    <w:lvl w:ilvl="0" w:tplc="0410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0000D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>
    <w:nsid w:val="473F76EA"/>
    <w:multiLevelType w:val="hybridMultilevel"/>
    <w:tmpl w:val="5F7691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C2977BE"/>
    <w:multiLevelType w:val="hybridMultilevel"/>
    <w:tmpl w:val="609A65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F7331CE"/>
    <w:multiLevelType w:val="hybridMultilevel"/>
    <w:tmpl w:val="CCCC261C"/>
    <w:lvl w:ilvl="0" w:tplc="04100001">
      <w:start w:val="1"/>
      <w:numFmt w:val="bullet"/>
      <w:lvlText w:val=""/>
      <w:lvlJc w:val="left"/>
      <w:pPr>
        <w:ind w:left="21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35">
    <w:nsid w:val="516E3502"/>
    <w:multiLevelType w:val="hybridMultilevel"/>
    <w:tmpl w:val="22FED07E"/>
    <w:lvl w:ilvl="0" w:tplc="4522A50A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21C4D77"/>
    <w:multiLevelType w:val="hybridMultilevel"/>
    <w:tmpl w:val="0C52205E"/>
    <w:lvl w:ilvl="0" w:tplc="962ED876">
      <w:start w:val="3"/>
      <w:numFmt w:val="bullet"/>
      <w:lvlText w:val="-"/>
      <w:lvlJc w:val="left"/>
      <w:pPr>
        <w:ind w:left="210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37">
    <w:nsid w:val="5AB06D64"/>
    <w:multiLevelType w:val="hybridMultilevel"/>
    <w:tmpl w:val="BAD281C0"/>
    <w:lvl w:ilvl="0" w:tplc="EEC82B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3017569"/>
    <w:multiLevelType w:val="hybridMultilevel"/>
    <w:tmpl w:val="20E8A9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88D474">
      <w:start w:val="3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3B67748"/>
    <w:multiLevelType w:val="hybridMultilevel"/>
    <w:tmpl w:val="ADA2B42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6452788B"/>
    <w:multiLevelType w:val="hybridMultilevel"/>
    <w:tmpl w:val="291A0E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1ED71C1"/>
    <w:multiLevelType w:val="hybridMultilevel"/>
    <w:tmpl w:val="FA2893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440054D"/>
    <w:multiLevelType w:val="hybridMultilevel"/>
    <w:tmpl w:val="175804D4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3">
    <w:nsid w:val="750047CA"/>
    <w:multiLevelType w:val="hybridMultilevel"/>
    <w:tmpl w:val="B5E82EE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7E02AAC"/>
    <w:multiLevelType w:val="hybridMultilevel"/>
    <w:tmpl w:val="95626D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BEF5BDA"/>
    <w:multiLevelType w:val="hybridMultilevel"/>
    <w:tmpl w:val="E6004F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FD60DED"/>
    <w:multiLevelType w:val="hybridMultilevel"/>
    <w:tmpl w:val="E41C8A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32"/>
  </w:num>
  <w:num w:numId="6">
    <w:abstractNumId w:val="34"/>
  </w:num>
  <w:num w:numId="7">
    <w:abstractNumId w:val="4"/>
  </w:num>
  <w:num w:numId="8">
    <w:abstractNumId w:val="15"/>
  </w:num>
  <w:num w:numId="9">
    <w:abstractNumId w:val="17"/>
  </w:num>
  <w:num w:numId="10">
    <w:abstractNumId w:val="12"/>
  </w:num>
  <w:num w:numId="11">
    <w:abstractNumId w:val="30"/>
  </w:num>
  <w:num w:numId="12">
    <w:abstractNumId w:val="19"/>
  </w:num>
  <w:num w:numId="13">
    <w:abstractNumId w:val="7"/>
  </w:num>
  <w:num w:numId="14">
    <w:abstractNumId w:val="46"/>
  </w:num>
  <w:num w:numId="15">
    <w:abstractNumId w:val="8"/>
  </w:num>
  <w:num w:numId="16">
    <w:abstractNumId w:val="29"/>
  </w:num>
  <w:num w:numId="17">
    <w:abstractNumId w:val="20"/>
  </w:num>
  <w:num w:numId="18">
    <w:abstractNumId w:val="28"/>
  </w:num>
  <w:num w:numId="19">
    <w:abstractNumId w:val="16"/>
  </w:num>
  <w:num w:numId="20">
    <w:abstractNumId w:val="5"/>
  </w:num>
  <w:num w:numId="21">
    <w:abstractNumId w:val="37"/>
  </w:num>
  <w:num w:numId="22">
    <w:abstractNumId w:val="24"/>
  </w:num>
  <w:num w:numId="23">
    <w:abstractNumId w:val="9"/>
  </w:num>
  <w:num w:numId="24">
    <w:abstractNumId w:val="39"/>
  </w:num>
  <w:num w:numId="25">
    <w:abstractNumId w:val="38"/>
  </w:num>
  <w:num w:numId="26">
    <w:abstractNumId w:val="36"/>
  </w:num>
  <w:num w:numId="27">
    <w:abstractNumId w:val="21"/>
  </w:num>
  <w:num w:numId="28">
    <w:abstractNumId w:val="6"/>
  </w:num>
  <w:num w:numId="29">
    <w:abstractNumId w:val="33"/>
  </w:num>
  <w:num w:numId="30">
    <w:abstractNumId w:val="40"/>
  </w:num>
  <w:num w:numId="31">
    <w:abstractNumId w:val="43"/>
  </w:num>
  <w:num w:numId="32">
    <w:abstractNumId w:val="41"/>
  </w:num>
  <w:num w:numId="33">
    <w:abstractNumId w:val="25"/>
  </w:num>
  <w:num w:numId="34">
    <w:abstractNumId w:val="35"/>
  </w:num>
  <w:num w:numId="35">
    <w:abstractNumId w:val="23"/>
  </w:num>
  <w:num w:numId="36">
    <w:abstractNumId w:val="26"/>
  </w:num>
  <w:num w:numId="37">
    <w:abstractNumId w:val="10"/>
  </w:num>
  <w:num w:numId="38">
    <w:abstractNumId w:val="14"/>
  </w:num>
  <w:num w:numId="39">
    <w:abstractNumId w:val="42"/>
  </w:num>
  <w:num w:numId="40">
    <w:abstractNumId w:val="13"/>
  </w:num>
  <w:num w:numId="41">
    <w:abstractNumId w:val="27"/>
  </w:num>
  <w:num w:numId="42">
    <w:abstractNumId w:val="44"/>
  </w:num>
  <w:num w:numId="43">
    <w:abstractNumId w:val="31"/>
  </w:num>
  <w:num w:numId="44">
    <w:abstractNumId w:val="22"/>
  </w:num>
  <w:num w:numId="45">
    <w:abstractNumId w:val="18"/>
  </w:num>
  <w:num w:numId="46">
    <w:abstractNumId w:val="45"/>
  </w:num>
  <w:num w:numId="4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589"/>
    <w:rsid w:val="00042AD2"/>
    <w:rsid w:val="00062563"/>
    <w:rsid w:val="00087CCA"/>
    <w:rsid w:val="0010683B"/>
    <w:rsid w:val="00115AAE"/>
    <w:rsid w:val="00127976"/>
    <w:rsid w:val="0013689C"/>
    <w:rsid w:val="001510D2"/>
    <w:rsid w:val="001709FB"/>
    <w:rsid w:val="001716FB"/>
    <w:rsid w:val="001974A9"/>
    <w:rsid w:val="001A7059"/>
    <w:rsid w:val="002171C9"/>
    <w:rsid w:val="0023089C"/>
    <w:rsid w:val="00242E58"/>
    <w:rsid w:val="00273F83"/>
    <w:rsid w:val="0027601A"/>
    <w:rsid w:val="002836CA"/>
    <w:rsid w:val="00293A84"/>
    <w:rsid w:val="00293ABE"/>
    <w:rsid w:val="002A6670"/>
    <w:rsid w:val="002C798C"/>
    <w:rsid w:val="002D4F2B"/>
    <w:rsid w:val="002F5308"/>
    <w:rsid w:val="00307CC6"/>
    <w:rsid w:val="003378F7"/>
    <w:rsid w:val="00350353"/>
    <w:rsid w:val="003A2774"/>
    <w:rsid w:val="003C5BC0"/>
    <w:rsid w:val="003E1771"/>
    <w:rsid w:val="00437009"/>
    <w:rsid w:val="0047306B"/>
    <w:rsid w:val="00476004"/>
    <w:rsid w:val="00486CEF"/>
    <w:rsid w:val="00493F4E"/>
    <w:rsid w:val="00495791"/>
    <w:rsid w:val="004E076D"/>
    <w:rsid w:val="004F6331"/>
    <w:rsid w:val="00526ED8"/>
    <w:rsid w:val="005360C9"/>
    <w:rsid w:val="00544849"/>
    <w:rsid w:val="005809C1"/>
    <w:rsid w:val="005C6C34"/>
    <w:rsid w:val="005E530B"/>
    <w:rsid w:val="005E7589"/>
    <w:rsid w:val="00650845"/>
    <w:rsid w:val="006810B7"/>
    <w:rsid w:val="00695D49"/>
    <w:rsid w:val="006B46D6"/>
    <w:rsid w:val="00710942"/>
    <w:rsid w:val="00735901"/>
    <w:rsid w:val="00744E67"/>
    <w:rsid w:val="007613DE"/>
    <w:rsid w:val="007873D9"/>
    <w:rsid w:val="00794815"/>
    <w:rsid w:val="007C5776"/>
    <w:rsid w:val="007E3E70"/>
    <w:rsid w:val="00804262"/>
    <w:rsid w:val="0081774A"/>
    <w:rsid w:val="008406E0"/>
    <w:rsid w:val="0085110D"/>
    <w:rsid w:val="00863040"/>
    <w:rsid w:val="008B7B0F"/>
    <w:rsid w:val="008D64DB"/>
    <w:rsid w:val="008D6965"/>
    <w:rsid w:val="00901D87"/>
    <w:rsid w:val="00905E27"/>
    <w:rsid w:val="00910723"/>
    <w:rsid w:val="00970F04"/>
    <w:rsid w:val="009907F0"/>
    <w:rsid w:val="009A1CD1"/>
    <w:rsid w:val="00A008A2"/>
    <w:rsid w:val="00A0765E"/>
    <w:rsid w:val="00A93F02"/>
    <w:rsid w:val="00B1703E"/>
    <w:rsid w:val="00B404E9"/>
    <w:rsid w:val="00B460A9"/>
    <w:rsid w:val="00B71BD5"/>
    <w:rsid w:val="00BE386D"/>
    <w:rsid w:val="00BE49F4"/>
    <w:rsid w:val="00BF250A"/>
    <w:rsid w:val="00C04902"/>
    <w:rsid w:val="00C30B47"/>
    <w:rsid w:val="00C83463"/>
    <w:rsid w:val="00CF2C34"/>
    <w:rsid w:val="00D05AF9"/>
    <w:rsid w:val="00D13ADB"/>
    <w:rsid w:val="00D224E8"/>
    <w:rsid w:val="00D56463"/>
    <w:rsid w:val="00D6147B"/>
    <w:rsid w:val="00D822B4"/>
    <w:rsid w:val="00DD1CB2"/>
    <w:rsid w:val="00DE4E0B"/>
    <w:rsid w:val="00DF2890"/>
    <w:rsid w:val="00E443C1"/>
    <w:rsid w:val="00E72204"/>
    <w:rsid w:val="00E823C6"/>
    <w:rsid w:val="00E96BDC"/>
    <w:rsid w:val="00F056C9"/>
    <w:rsid w:val="00F55CC3"/>
    <w:rsid w:val="00F60D9F"/>
    <w:rsid w:val="00F84203"/>
    <w:rsid w:val="00F8430F"/>
    <w:rsid w:val="00FD307E"/>
    <w:rsid w:val="00FD7ED4"/>
    <w:rsid w:val="00FE0B4C"/>
    <w:rsid w:val="00FE1199"/>
    <w:rsid w:val="00FE2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7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3F83"/>
    <w:pPr>
      <w:ind w:left="720"/>
      <w:contextualSpacing/>
    </w:pPr>
  </w:style>
  <w:style w:type="table" w:styleId="TableGrid">
    <w:name w:val="Table Grid"/>
    <w:basedOn w:val="TableNormal"/>
    <w:uiPriority w:val="59"/>
    <w:rsid w:val="00BE38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614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47B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7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3F83"/>
    <w:pPr>
      <w:ind w:left="720"/>
      <w:contextualSpacing/>
    </w:pPr>
  </w:style>
  <w:style w:type="table" w:styleId="TableGrid">
    <w:name w:val="Table Grid"/>
    <w:basedOn w:val="TableNormal"/>
    <w:uiPriority w:val="59"/>
    <w:rsid w:val="00BE38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614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47B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1908</Words>
  <Characters>10880</Characters>
  <Application>Microsoft Office Word</Application>
  <DocSecurity>0</DocSecurity>
  <Lines>90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D urso</dc:creator>
  <cp:lastModifiedBy>Anna</cp:lastModifiedBy>
  <cp:revision>2</cp:revision>
  <cp:lastPrinted>2015-08-25T07:25:00Z</cp:lastPrinted>
  <dcterms:created xsi:type="dcterms:W3CDTF">2015-09-02T14:54:00Z</dcterms:created>
  <dcterms:modified xsi:type="dcterms:W3CDTF">2015-09-02T14:54:00Z</dcterms:modified>
</cp:coreProperties>
</file>